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bottom w:color="cccccc" w:space="5" w:sz="6" w:val="single"/>
        </w:pBdr>
        <w:shd w:fill="ffffff" w:val="clear"/>
        <w:tabs>
          <w:tab w:val="right" w:pos="9360"/>
        </w:tabs>
        <w:spacing w:before="160" w:lineRule="auto"/>
        <w:jc w:val="center"/>
        <w:rPr>
          <w:sz w:val="72"/>
          <w:szCs w:val="72"/>
        </w:rPr>
      </w:pPr>
      <w:r w:rsidDel="00000000" w:rsidR="00000000" w:rsidRPr="00000000">
        <w:rPr>
          <w:sz w:val="72"/>
          <w:szCs w:val="72"/>
          <w:rtl w:val="0"/>
        </w:rPr>
        <w:t xml:space="preserve">Lenten Study </w:t>
      </w:r>
    </w:p>
    <w:p w:rsidR="00000000" w:rsidDel="00000000" w:rsidP="00000000" w:rsidRDefault="00000000" w:rsidRPr="00000000" w14:paraId="00000002">
      <w:pPr>
        <w:keepNext w:val="0"/>
        <w:keepLines w:val="0"/>
        <w:pBdr>
          <w:bottom w:color="cccccc" w:space="5" w:sz="6" w:val="single"/>
        </w:pBdr>
        <w:shd w:fill="ffffff" w:val="clear"/>
        <w:tabs>
          <w:tab w:val="right" w:pos="9360"/>
        </w:tabs>
        <w:spacing w:before="160" w:lineRule="auto"/>
        <w:jc w:val="center"/>
        <w:rPr>
          <w:sz w:val="60"/>
          <w:szCs w:val="60"/>
        </w:rPr>
      </w:pPr>
      <w:r w:rsidDel="00000000" w:rsidR="00000000" w:rsidRPr="00000000">
        <w:rPr>
          <w:sz w:val="60"/>
          <w:szCs w:val="60"/>
          <w:rtl w:val="0"/>
        </w:rPr>
        <w:t xml:space="preserve">Discernment </w:t>
      </w:r>
    </w:p>
    <w:p w:rsidR="00000000" w:rsidDel="00000000" w:rsidP="00000000" w:rsidRDefault="00000000" w:rsidRPr="00000000" w14:paraId="00000003">
      <w:pPr>
        <w:keepNext w:val="0"/>
        <w:keepLines w:val="0"/>
        <w:pBdr>
          <w:bottom w:color="cccccc" w:space="5" w:sz="6" w:val="single"/>
        </w:pBdr>
        <w:shd w:fill="ffffff" w:val="clear"/>
        <w:tabs>
          <w:tab w:val="right" w:pos="9360"/>
        </w:tabs>
        <w:spacing w:before="160" w:lineRule="auto"/>
        <w:jc w:val="center"/>
        <w:rPr>
          <w:sz w:val="60"/>
          <w:szCs w:val="60"/>
        </w:rPr>
      </w:pPr>
      <w:r w:rsidDel="00000000" w:rsidR="00000000" w:rsidRPr="00000000">
        <w:rPr>
          <w:sz w:val="60"/>
          <w:szCs w:val="60"/>
          <w:rtl w:val="0"/>
        </w:rPr>
        <w:t xml:space="preserve">Finding Clarity in the Chaos</w:t>
      </w:r>
    </w:p>
    <w:p w:rsidR="00000000" w:rsidDel="00000000" w:rsidP="00000000" w:rsidRDefault="00000000" w:rsidRPr="00000000" w14:paraId="00000004">
      <w:pPr>
        <w:tabs>
          <w:tab w:val="left" w:pos="480"/>
          <w:tab w:val="center" w:pos="4680"/>
          <w:tab w:val="right" w:pos="9360"/>
        </w:tabs>
        <w:jc w:val="center"/>
        <w:rPr>
          <w:sz w:val="26"/>
          <w:szCs w:val="26"/>
        </w:rPr>
      </w:pPr>
      <w:r w:rsidDel="00000000" w:rsidR="00000000" w:rsidRPr="00000000">
        <w:rPr>
          <w:sz w:val="26"/>
          <w:szCs w:val="26"/>
          <w:rtl w:val="0"/>
        </w:rPr>
        <w:t xml:space="preserve">developed by Debra Hall and Kent French</w:t>
      </w:r>
    </w:p>
    <w:p w:rsidR="00000000" w:rsidDel="00000000" w:rsidP="00000000" w:rsidRDefault="00000000" w:rsidRPr="00000000" w14:paraId="00000005">
      <w:pPr>
        <w:tabs>
          <w:tab w:val="left" w:pos="480"/>
          <w:tab w:val="center" w:pos="4680"/>
          <w:tab w:val="right" w:pos="9360"/>
        </w:tabs>
        <w:jc w:val="center"/>
        <w:rPr>
          <w:sz w:val="26"/>
          <w:szCs w:val="26"/>
        </w:rPr>
      </w:pPr>
      <w:r w:rsidDel="00000000" w:rsidR="00000000" w:rsidRPr="00000000">
        <w:rPr>
          <w:sz w:val="26"/>
          <w:szCs w:val="26"/>
          <w:rtl w:val="0"/>
        </w:rPr>
        <w:t xml:space="preserve">and the Discernment and Engagement Ministry Team</w:t>
      </w:r>
    </w:p>
    <w:p w:rsidR="00000000" w:rsidDel="00000000" w:rsidP="00000000" w:rsidRDefault="00000000" w:rsidRPr="00000000" w14:paraId="00000006">
      <w:pPr>
        <w:tabs>
          <w:tab w:val="left" w:pos="480"/>
          <w:tab w:val="center" w:pos="4680"/>
          <w:tab w:val="right" w:pos="9360"/>
        </w:tabs>
        <w:jc w:val="center"/>
        <w:rPr>
          <w:sz w:val="26"/>
          <w:szCs w:val="26"/>
        </w:rPr>
      </w:pPr>
      <w:r w:rsidDel="00000000" w:rsidR="00000000" w:rsidRPr="00000000">
        <w:rPr>
          <w:sz w:val="26"/>
          <w:szCs w:val="26"/>
          <w:rtl w:val="0"/>
        </w:rPr>
        <w:t xml:space="preserve">Katy McGraw, Bob Schram, Adam Sutton, Lisa Weil and Susan DeSelms</w:t>
      </w:r>
      <w:r w:rsidDel="00000000" w:rsidR="00000000" w:rsidRPr="00000000">
        <w:rPr>
          <w:rtl w:val="0"/>
        </w:rPr>
      </w:r>
    </w:p>
    <w:p w:rsidR="00000000" w:rsidDel="00000000" w:rsidP="00000000" w:rsidRDefault="00000000" w:rsidRPr="00000000" w14:paraId="00000007">
      <w:pPr>
        <w:tabs>
          <w:tab w:val="left" w:pos="480"/>
          <w:tab w:val="center" w:pos="4680"/>
          <w:tab w:val="right" w:pos="9360"/>
        </w:tabs>
        <w:jc w:val="center"/>
        <w:rPr>
          <w:sz w:val="28"/>
          <w:szCs w:val="28"/>
        </w:rPr>
      </w:pPr>
      <w:r w:rsidDel="00000000" w:rsidR="00000000" w:rsidRPr="00000000">
        <w:rPr>
          <w:rtl w:val="0"/>
        </w:rPr>
      </w:r>
    </w:p>
    <w:p w:rsidR="00000000" w:rsidDel="00000000" w:rsidP="00000000" w:rsidRDefault="00000000" w:rsidRPr="00000000" w14:paraId="00000008">
      <w:pPr>
        <w:tabs>
          <w:tab w:val="left" w:pos="480"/>
          <w:tab w:val="center" w:pos="4680"/>
          <w:tab w:val="right" w:pos="9360"/>
        </w:tabs>
        <w:jc w:val="center"/>
        <w:rPr>
          <w:sz w:val="28"/>
          <w:szCs w:val="28"/>
        </w:rPr>
      </w:pPr>
      <w:r w:rsidDel="00000000" w:rsidR="00000000" w:rsidRPr="00000000">
        <w:rPr>
          <w:rtl w:val="0"/>
        </w:rPr>
      </w:r>
    </w:p>
    <w:p w:rsidR="00000000" w:rsidDel="00000000" w:rsidP="00000000" w:rsidRDefault="00000000" w:rsidRPr="00000000" w14:paraId="00000009">
      <w:pPr>
        <w:tabs>
          <w:tab w:val="right" w:pos="9360"/>
        </w:tabs>
        <w:jc w:val="center"/>
        <w:rPr>
          <w:b w:val="1"/>
          <w:sz w:val="96"/>
          <w:szCs w:val="96"/>
        </w:rPr>
      </w:pPr>
      <w:r w:rsidDel="00000000" w:rsidR="00000000" w:rsidRPr="00000000">
        <w:rPr>
          <w:b w:val="1"/>
          <w:sz w:val="96"/>
          <w:szCs w:val="96"/>
        </w:rPr>
        <w:drawing>
          <wp:inline distB="114300" distT="114300" distL="114300" distR="114300">
            <wp:extent cx="6343650" cy="2717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4365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tabs>
          <w:tab w:val="right" w:pos="9360"/>
        </w:tabs>
        <w:jc w:val="center"/>
        <w:rPr>
          <w:sz w:val="80"/>
          <w:szCs w:val="80"/>
        </w:rPr>
      </w:pPr>
      <w:r w:rsidDel="00000000" w:rsidR="00000000" w:rsidRPr="00000000">
        <w:rPr>
          <w:sz w:val="80"/>
          <w:szCs w:val="80"/>
          <w:rtl w:val="0"/>
        </w:rPr>
        <w:t xml:space="preserve">Lent 2020</w:t>
      </w:r>
    </w:p>
    <w:p w:rsidR="00000000" w:rsidDel="00000000" w:rsidP="00000000" w:rsidRDefault="00000000" w:rsidRPr="00000000" w14:paraId="0000000B">
      <w:pPr>
        <w:tabs>
          <w:tab w:val="right" w:pos="9360"/>
        </w:tabs>
        <w:jc w:val="center"/>
        <w:rPr>
          <w:sz w:val="80"/>
          <w:szCs w:val="80"/>
        </w:rPr>
      </w:pPr>
      <w:r w:rsidDel="00000000" w:rsidR="00000000" w:rsidRPr="00000000">
        <w:rPr>
          <w:sz w:val="80"/>
          <w:szCs w:val="80"/>
          <w:rtl w:val="0"/>
        </w:rPr>
        <w:t xml:space="preserve">Session 3</w:t>
      </w:r>
    </w:p>
    <w:p w:rsidR="00000000" w:rsidDel="00000000" w:rsidP="00000000" w:rsidRDefault="00000000" w:rsidRPr="00000000" w14:paraId="0000000C">
      <w:pPr>
        <w:tabs>
          <w:tab w:val="left" w:pos="480"/>
          <w:tab w:val="center" w:pos="4680"/>
          <w:tab w:val="right" w:pos="9360"/>
        </w:tabs>
        <w:jc w:val="left"/>
        <w:rPr>
          <w:rFonts w:ascii="Hoefler Text" w:cs="Hoefler Text" w:eastAsia="Hoefler Text" w:hAnsi="Hoefler Text"/>
          <w:sz w:val="72"/>
          <w:szCs w:val="72"/>
        </w:rPr>
      </w:pPr>
      <w:r w:rsidDel="00000000" w:rsidR="00000000" w:rsidRPr="00000000">
        <w:rPr>
          <w:rFonts w:ascii="Hoefler Text" w:cs="Hoefler Text" w:eastAsia="Hoefler Text" w:hAnsi="Hoefler Text"/>
          <w:sz w:val="72"/>
          <w:szCs w:val="72"/>
          <w:rtl w:val="0"/>
        </w:rPr>
        <w:t xml:space="preserve">    </w:t>
      </w:r>
    </w:p>
    <w:p w:rsidR="00000000" w:rsidDel="00000000" w:rsidP="00000000" w:rsidRDefault="00000000" w:rsidRPr="00000000" w14:paraId="0000000D">
      <w:pPr>
        <w:tabs>
          <w:tab w:val="left" w:pos="480"/>
          <w:tab w:val="center" w:pos="4680"/>
          <w:tab w:val="right" w:pos="9360"/>
        </w:tabs>
        <w:jc w:val="center"/>
        <w:rPr>
          <w:rFonts w:ascii="Gill Sans" w:cs="Gill Sans" w:eastAsia="Gill Sans" w:hAnsi="Gill Sans"/>
          <w:sz w:val="56"/>
          <w:szCs w:val="56"/>
        </w:rPr>
      </w:pPr>
      <w:r w:rsidDel="00000000" w:rsidR="00000000" w:rsidRPr="00000000">
        <w:rPr>
          <w:rtl w:val="0"/>
        </w:rPr>
      </w:r>
    </w:p>
    <w:p w:rsidR="00000000" w:rsidDel="00000000" w:rsidP="00000000" w:rsidRDefault="00000000" w:rsidRPr="00000000" w14:paraId="0000000E">
      <w:pPr>
        <w:tabs>
          <w:tab w:val="left" w:pos="480"/>
          <w:tab w:val="center" w:pos="4680"/>
          <w:tab w:val="right" w:pos="9360"/>
        </w:tabs>
        <w:jc w:val="center"/>
        <w:rPr>
          <w:rFonts w:ascii="Gill Sans" w:cs="Gill Sans" w:eastAsia="Gill Sans" w:hAnsi="Gill Sans"/>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-269874</wp:posOffset>
            </wp:positionH>
            <wp:positionV relativeFrom="paragraph">
              <wp:posOffset>263526</wp:posOffset>
            </wp:positionV>
            <wp:extent cx="1038225" cy="1029970"/>
            <wp:effectExtent b="0" l="0" r="0" t="0"/>
            <wp:wrapNone/>
            <wp:docPr id="1" name="image1.jpg"/>
            <a:graphic>
              <a:graphicData uri="http://schemas.openxmlformats.org/drawingml/2006/picture">
                <pic:pic>
                  <pic:nvPicPr>
                    <pic:cNvPr id="0" name="image1.jpg"/>
                    <pic:cNvPicPr preferRelativeResize="0"/>
                  </pic:nvPicPr>
                  <pic:blipFill>
                    <a:blip r:embed="rId7"/>
                    <a:srcRect b="0" l="3731" r="0" t="4478"/>
                    <a:stretch>
                      <a:fillRect/>
                    </a:stretch>
                  </pic:blipFill>
                  <pic:spPr>
                    <a:xfrm>
                      <a:off x="0" y="0"/>
                      <a:ext cx="1038225" cy="1029970"/>
                    </a:xfrm>
                    <a:prstGeom prst="rect"/>
                    <a:ln/>
                  </pic:spPr>
                </pic:pic>
              </a:graphicData>
            </a:graphic>
          </wp:anchor>
        </w:drawing>
      </w:r>
    </w:p>
    <w:p w:rsidR="00000000" w:rsidDel="00000000" w:rsidP="00000000" w:rsidRDefault="00000000" w:rsidRPr="00000000" w14:paraId="0000000F">
      <w:pPr>
        <w:tabs>
          <w:tab w:val="left" w:pos="480"/>
          <w:tab w:val="center" w:pos="4680"/>
          <w:tab w:val="right" w:pos="9360"/>
        </w:tabs>
        <w:jc w:val="center"/>
        <w:rPr>
          <w:rFonts w:ascii="Gill Sans" w:cs="Gill Sans" w:eastAsia="Gill Sans" w:hAnsi="Gill Sans"/>
          <w:sz w:val="30"/>
          <w:szCs w:val="30"/>
        </w:rPr>
      </w:pPr>
      <w:r w:rsidDel="00000000" w:rsidR="00000000" w:rsidRPr="00000000">
        <w:rPr>
          <w:rFonts w:ascii="Gill Sans" w:cs="Gill Sans" w:eastAsia="Gill Sans" w:hAnsi="Gill Sans"/>
          <w:sz w:val="56"/>
          <w:szCs w:val="56"/>
          <w:rtl w:val="0"/>
        </w:rPr>
        <w:tab/>
        <w:tab/>
        <w:t xml:space="preserve">UNITED PARISH IN BROOKLINE</w:t>
        <w:br w:type="textWrapping"/>
      </w:r>
      <w:r w:rsidDel="00000000" w:rsidR="00000000" w:rsidRPr="00000000">
        <w:rPr>
          <w:rFonts w:ascii="Gill Sans" w:cs="Gill Sans" w:eastAsia="Gill Sans" w:hAnsi="Gill Sans"/>
          <w:sz w:val="32"/>
          <w:szCs w:val="32"/>
          <w:rtl w:val="0"/>
        </w:rPr>
        <w:t xml:space="preserve">       </w:t>
      </w:r>
      <w:r w:rsidDel="00000000" w:rsidR="00000000" w:rsidRPr="00000000">
        <w:rPr>
          <w:rFonts w:ascii="Gill Sans" w:cs="Gill Sans" w:eastAsia="Gill Sans" w:hAnsi="Gill Sans"/>
          <w:sz w:val="30"/>
          <w:szCs w:val="30"/>
          <w:rtl w:val="0"/>
        </w:rPr>
        <w:t xml:space="preserve">American Baptist • United Church of Christ • United Methodist</w:t>
      </w:r>
    </w:p>
    <w:p w:rsidR="00000000" w:rsidDel="00000000" w:rsidP="00000000" w:rsidRDefault="00000000" w:rsidRPr="00000000" w14:paraId="00000010">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11">
      <w:pPr>
        <w:tabs>
          <w:tab w:val="right" w:pos="9360"/>
        </w:tabs>
        <w:rPr>
          <w:b w:val="1"/>
          <w:sz w:val="36"/>
          <w:szCs w:val="36"/>
        </w:rPr>
      </w:pPr>
      <w:r w:rsidDel="00000000" w:rsidR="00000000" w:rsidRPr="00000000">
        <w:rPr>
          <w:b w:val="1"/>
          <w:sz w:val="32"/>
          <w:szCs w:val="32"/>
          <w:rtl w:val="0"/>
        </w:rPr>
        <w:t xml:space="preserve">Session 3:  Discerning Through Scripture, Saints and Prayer</w:t>
      </w:r>
      <w:r w:rsidDel="00000000" w:rsidR="00000000" w:rsidRPr="00000000">
        <w:rPr>
          <w:b w:val="1"/>
          <w:sz w:val="36"/>
          <w:szCs w:val="36"/>
          <w:rtl w:val="0"/>
        </w:rPr>
        <w:t xml:space="preserve"> </w:t>
      </w:r>
    </w:p>
    <w:p w:rsidR="00000000" w:rsidDel="00000000" w:rsidP="00000000" w:rsidRDefault="00000000" w:rsidRPr="00000000" w14:paraId="00000012">
      <w:pPr>
        <w:tabs>
          <w:tab w:val="left" w:pos="1440"/>
          <w:tab w:val="right" w:pos="9360"/>
        </w:tabs>
        <w:rPr>
          <w:b w:val="1"/>
          <w:sz w:val="32"/>
          <w:szCs w:val="32"/>
        </w:rPr>
      </w:pPr>
      <w:r w:rsidDel="00000000" w:rsidR="00000000" w:rsidRPr="00000000">
        <w:rPr>
          <w:b w:val="1"/>
          <w:sz w:val="36"/>
          <w:szCs w:val="36"/>
          <w:rtl w:val="0"/>
        </w:rPr>
        <w:tab/>
      </w:r>
      <w:r w:rsidDel="00000000" w:rsidR="00000000" w:rsidRPr="00000000">
        <w:rPr>
          <w:b w:val="1"/>
          <w:sz w:val="32"/>
          <w:szCs w:val="32"/>
          <w:rtl w:val="0"/>
        </w:rPr>
        <w:t xml:space="preserve">(Week of March 15)</w:t>
      </w:r>
    </w:p>
    <w:p w:rsidR="00000000" w:rsidDel="00000000" w:rsidP="00000000" w:rsidRDefault="00000000" w:rsidRPr="00000000" w14:paraId="00000013">
      <w:pPr>
        <w:tabs>
          <w:tab w:val="right" w:pos="9360"/>
        </w:tabs>
        <w:rPr/>
      </w:pPr>
      <w:r w:rsidDel="00000000" w:rsidR="00000000" w:rsidRPr="00000000">
        <w:rPr>
          <w:rtl w:val="0"/>
        </w:rPr>
        <w:t xml:space="preserve">75 minutes</w:t>
      </w:r>
    </w:p>
    <w:p w:rsidR="00000000" w:rsidDel="00000000" w:rsidP="00000000" w:rsidRDefault="00000000" w:rsidRPr="00000000" w14:paraId="00000014">
      <w:pPr>
        <w:tabs>
          <w:tab w:val="right" w:pos="9360"/>
        </w:tabs>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right" w:pos="9360"/>
        </w:tabs>
        <w:rPr>
          <w:b w:val="1"/>
          <w:sz w:val="28"/>
          <w:szCs w:val="28"/>
        </w:rPr>
      </w:pPr>
      <w:r w:rsidDel="00000000" w:rsidR="00000000" w:rsidRPr="00000000">
        <w:rPr>
          <w:b w:val="1"/>
          <w:sz w:val="28"/>
          <w:szCs w:val="28"/>
          <w:rtl w:val="0"/>
        </w:rPr>
        <w:t xml:space="preserve">Purpose of this four-week study</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expand our individual understanding of discernment as a “gift of the Spirit” </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learn and share spiritual practices that support us in discernment</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discover and experiment with how we may be most authentic with God.</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appreciate that each of us has our own unique approach to discernment. </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right" w:pos="9360"/>
        </w:tabs>
        <w:rPr>
          <w:b w:val="1"/>
          <w:sz w:val="28"/>
          <w:szCs w:val="28"/>
        </w:rPr>
      </w:pPr>
      <w:r w:rsidDel="00000000" w:rsidR="00000000" w:rsidRPr="00000000">
        <w:rPr>
          <w:b w:val="1"/>
          <w:sz w:val="28"/>
          <w:szCs w:val="28"/>
          <w:rtl w:val="0"/>
        </w:rPr>
        <w:t xml:space="preserve">Purpose of this session</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introduce spiritual practice of Lectio Divina,  share some ancient prayer and provide a contemporary prayer journaling exercise to  support discernment. </w:t>
      </w:r>
    </w:p>
    <w:p w:rsidR="00000000" w:rsidDel="00000000" w:rsidP="00000000" w:rsidRDefault="00000000" w:rsidRPr="00000000" w14:paraId="0000001D">
      <w:pPr>
        <w:tabs>
          <w:tab w:val="right" w:pos="9360"/>
        </w:tabs>
        <w:rPr>
          <w:sz w:val="28"/>
          <w:szCs w:val="28"/>
        </w:rPr>
      </w:pPr>
      <w:r w:rsidDel="00000000" w:rsidR="00000000" w:rsidRPr="00000000">
        <w:rPr>
          <w:rtl w:val="0"/>
        </w:rPr>
      </w:r>
    </w:p>
    <w:p w:rsidR="00000000" w:rsidDel="00000000" w:rsidP="00000000" w:rsidRDefault="00000000" w:rsidRPr="00000000" w14:paraId="0000001E">
      <w:pPr>
        <w:tabs>
          <w:tab w:val="right" w:pos="9360"/>
        </w:tabs>
        <w:rPr>
          <w:sz w:val="28"/>
          <w:szCs w:val="28"/>
        </w:rPr>
      </w:pPr>
      <w:r w:rsidDel="00000000" w:rsidR="00000000" w:rsidRPr="00000000">
        <w:rPr>
          <w:rtl w:val="0"/>
        </w:rPr>
      </w:r>
    </w:p>
    <w:p w:rsidR="00000000" w:rsidDel="00000000" w:rsidP="00000000" w:rsidRDefault="00000000" w:rsidRPr="00000000" w14:paraId="0000001F">
      <w:pPr>
        <w:tabs>
          <w:tab w:val="right" w:pos="9360"/>
        </w:tabs>
        <w:rPr>
          <w:b w:val="1"/>
          <w:sz w:val="28"/>
          <w:szCs w:val="28"/>
          <w:u w:val="single"/>
        </w:rPr>
      </w:pPr>
      <w:r w:rsidDel="00000000" w:rsidR="00000000" w:rsidRPr="00000000">
        <w:rPr>
          <w:b w:val="1"/>
          <w:sz w:val="28"/>
          <w:szCs w:val="28"/>
          <w:u w:val="single"/>
          <w:rtl w:val="0"/>
        </w:rPr>
        <w:t xml:space="preserve">Check-in</w:t>
        <w:tab/>
      </w:r>
    </w:p>
    <w:p w:rsidR="00000000" w:rsidDel="00000000" w:rsidP="00000000" w:rsidRDefault="00000000" w:rsidRPr="00000000" w14:paraId="00000020">
      <w:pPr>
        <w:tabs>
          <w:tab w:val="right" w:pos="9360"/>
        </w:tabs>
        <w:rPr>
          <w:sz w:val="28"/>
          <w:szCs w:val="28"/>
        </w:rPr>
      </w:pPr>
      <w:r w:rsidDel="00000000" w:rsidR="00000000" w:rsidRPr="00000000">
        <w:rPr>
          <w:sz w:val="28"/>
          <w:szCs w:val="28"/>
          <w:rtl w:val="0"/>
        </w:rPr>
        <w:t xml:space="preserve">Did you complete the spiritual gifts inventory?   </w:t>
      </w:r>
    </w:p>
    <w:p w:rsidR="00000000" w:rsidDel="00000000" w:rsidP="00000000" w:rsidRDefault="00000000" w:rsidRPr="00000000" w14:paraId="00000021">
      <w:pPr>
        <w:tabs>
          <w:tab w:val="right" w:pos="9360"/>
        </w:tabs>
        <w:rPr>
          <w:sz w:val="28"/>
          <w:szCs w:val="28"/>
        </w:rPr>
      </w:pPr>
      <w:r w:rsidDel="00000000" w:rsidR="00000000" w:rsidRPr="00000000">
        <w:rPr>
          <w:sz w:val="28"/>
          <w:szCs w:val="28"/>
          <w:rtl w:val="0"/>
        </w:rPr>
        <w:t xml:space="preserve">Were there any surprises in your scores?     </w:t>
      </w:r>
    </w:p>
    <w:p w:rsidR="00000000" w:rsidDel="00000000" w:rsidP="00000000" w:rsidRDefault="00000000" w:rsidRPr="00000000" w14:paraId="00000022">
      <w:pPr>
        <w:tabs>
          <w:tab w:val="right" w:pos="9360"/>
        </w:tabs>
        <w:rPr>
          <w:sz w:val="28"/>
          <w:szCs w:val="28"/>
        </w:rPr>
      </w:pPr>
      <w:r w:rsidDel="00000000" w:rsidR="00000000" w:rsidRPr="00000000">
        <w:rPr>
          <w:sz w:val="28"/>
          <w:szCs w:val="28"/>
          <w:rtl w:val="0"/>
        </w:rPr>
        <w:t xml:space="preserve">Share your reflections on your spiritual gifts. </w:t>
      </w:r>
    </w:p>
    <w:p w:rsidR="00000000" w:rsidDel="00000000" w:rsidP="00000000" w:rsidRDefault="00000000" w:rsidRPr="00000000" w14:paraId="00000023">
      <w:pPr>
        <w:tabs>
          <w:tab w:val="right" w:pos="9360"/>
        </w:tabs>
        <w:rPr>
          <w:b w:val="1"/>
          <w:sz w:val="28"/>
          <w:szCs w:val="28"/>
        </w:rPr>
      </w:pPr>
      <w:r w:rsidDel="00000000" w:rsidR="00000000" w:rsidRPr="00000000">
        <w:rPr>
          <w:rtl w:val="0"/>
        </w:rPr>
      </w:r>
    </w:p>
    <w:p w:rsidR="00000000" w:rsidDel="00000000" w:rsidP="00000000" w:rsidRDefault="00000000" w:rsidRPr="00000000" w14:paraId="00000024">
      <w:pPr>
        <w:tabs>
          <w:tab w:val="right" w:pos="9360"/>
        </w:tabs>
        <w:rPr>
          <w:b w:val="1"/>
          <w:sz w:val="28"/>
          <w:szCs w:val="28"/>
        </w:rPr>
      </w:pPr>
      <w:r w:rsidDel="00000000" w:rsidR="00000000" w:rsidRPr="00000000">
        <w:rPr>
          <w:b w:val="1"/>
          <w:sz w:val="28"/>
          <w:szCs w:val="28"/>
          <w:rtl w:val="0"/>
        </w:rPr>
        <w:t xml:space="preserve">(If you did not do the Spiritual Gifts Inventory yet, it is available on the website under “Opportunities During Lent” with Lesson 2.)</w:t>
      </w:r>
    </w:p>
    <w:p w:rsidR="00000000" w:rsidDel="00000000" w:rsidP="00000000" w:rsidRDefault="00000000" w:rsidRPr="00000000" w14:paraId="00000025">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26">
      <w:pPr>
        <w:tabs>
          <w:tab w:val="right" w:pos="9360"/>
        </w:tabs>
        <w:rPr>
          <w:b w:val="1"/>
          <w:sz w:val="28"/>
          <w:szCs w:val="28"/>
          <w:u w:val="single"/>
        </w:rPr>
      </w:pPr>
      <w:r w:rsidDel="00000000" w:rsidR="00000000" w:rsidRPr="00000000">
        <w:rPr>
          <w:b w:val="1"/>
          <w:sz w:val="28"/>
          <w:szCs w:val="28"/>
          <w:u w:val="single"/>
          <w:rtl w:val="0"/>
        </w:rPr>
        <w:t xml:space="preserve">Icebreaker  </w:t>
      </w:r>
    </w:p>
    <w:p w:rsidR="00000000" w:rsidDel="00000000" w:rsidP="00000000" w:rsidRDefault="00000000" w:rsidRPr="00000000" w14:paraId="00000027">
      <w:pPr>
        <w:tabs>
          <w:tab w:val="right" w:pos="9360"/>
        </w:tabs>
        <w:rPr>
          <w:b w:val="1"/>
          <w:sz w:val="28"/>
          <w:szCs w:val="28"/>
        </w:rPr>
      </w:pPr>
      <w:r w:rsidDel="00000000" w:rsidR="00000000" w:rsidRPr="00000000">
        <w:rPr>
          <w:rtl w:val="0"/>
        </w:rPr>
      </w:r>
    </w:p>
    <w:p w:rsidR="00000000" w:rsidDel="00000000" w:rsidP="00000000" w:rsidRDefault="00000000" w:rsidRPr="00000000" w14:paraId="00000028">
      <w:pPr>
        <w:tabs>
          <w:tab w:val="right" w:pos="9360"/>
        </w:tabs>
        <w:rPr>
          <w:b w:val="1"/>
          <w:sz w:val="28"/>
          <w:szCs w:val="28"/>
        </w:rPr>
      </w:pPr>
      <w:r w:rsidDel="00000000" w:rsidR="00000000" w:rsidRPr="00000000">
        <w:rPr>
          <w:b w:val="1"/>
          <w:sz w:val="28"/>
          <w:szCs w:val="28"/>
          <w:rtl w:val="0"/>
        </w:rPr>
        <w:t xml:space="preserve">Where did or do you see God or the Spirit this week?</w:t>
      </w:r>
    </w:p>
    <w:p w:rsidR="00000000" w:rsidDel="00000000" w:rsidP="00000000" w:rsidRDefault="00000000" w:rsidRPr="00000000" w14:paraId="00000029">
      <w:pPr>
        <w:tabs>
          <w:tab w:val="right" w:pos="9360"/>
        </w:tabs>
        <w:rPr>
          <w:b w:val="1"/>
          <w:sz w:val="28"/>
          <w:szCs w:val="28"/>
        </w:rPr>
      </w:pPr>
      <w:r w:rsidDel="00000000" w:rsidR="00000000" w:rsidRPr="00000000">
        <w:rPr>
          <w:b w:val="1"/>
          <w:sz w:val="28"/>
          <w:szCs w:val="28"/>
          <w:rtl w:val="0"/>
        </w:rPr>
        <w:t xml:space="preserve">How is it going with you amid the Covid-virus-19 pandemic response?</w:t>
      </w:r>
    </w:p>
    <w:p w:rsidR="00000000" w:rsidDel="00000000" w:rsidP="00000000" w:rsidRDefault="00000000" w:rsidRPr="00000000" w14:paraId="0000002A">
      <w:pPr>
        <w:tabs>
          <w:tab w:val="right" w:pos="9360"/>
        </w:tabs>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2B">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2C">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2D">
      <w:pPr>
        <w:tabs>
          <w:tab w:val="right" w:pos="9360"/>
        </w:tabs>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2E">
      <w:pPr>
        <w:tabs>
          <w:tab w:val="right" w:pos="9360"/>
        </w:tabs>
        <w:rPr>
          <w:b w:val="1"/>
          <w:sz w:val="28"/>
          <w:szCs w:val="28"/>
          <w:u w:val="single"/>
        </w:rPr>
      </w:pPr>
      <w:r w:rsidDel="00000000" w:rsidR="00000000" w:rsidRPr="00000000">
        <w:rPr>
          <w:b w:val="1"/>
          <w:sz w:val="28"/>
          <w:szCs w:val="28"/>
          <w:u w:val="single"/>
          <w:rtl w:val="0"/>
        </w:rPr>
        <w:t xml:space="preserve">Scripture - with Lectio Divina </w:t>
      </w:r>
    </w:p>
    <w:p w:rsidR="00000000" w:rsidDel="00000000" w:rsidP="00000000" w:rsidRDefault="00000000" w:rsidRPr="00000000" w14:paraId="0000002F">
      <w:pPr>
        <w:tabs>
          <w:tab w:val="right" w:pos="9360"/>
        </w:tabs>
        <w:rPr>
          <w:b w:val="1"/>
          <w:i w:val="1"/>
          <w:sz w:val="28"/>
          <w:szCs w:val="28"/>
        </w:rPr>
      </w:pPr>
      <w:r w:rsidDel="00000000" w:rsidR="00000000" w:rsidRPr="00000000">
        <w:rPr>
          <w:b w:val="1"/>
          <w:i w:val="1"/>
          <w:sz w:val="28"/>
          <w:szCs w:val="28"/>
          <w:rtl w:val="0"/>
        </w:rPr>
        <w:t xml:space="preserve">adapted from several websites including Busted Halo</w:t>
      </w:r>
    </w:p>
    <w:p w:rsidR="00000000" w:rsidDel="00000000" w:rsidP="00000000" w:rsidRDefault="00000000" w:rsidRPr="00000000" w14:paraId="00000030">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31">
      <w:pPr>
        <w:shd w:fill="f6f6f6" w:val="clear"/>
        <w:tabs>
          <w:tab w:val="right" w:pos="9360"/>
        </w:tabs>
        <w:spacing w:after="220" w:lineRule="auto"/>
        <w:rPr/>
      </w:pPr>
      <w:r w:rsidDel="00000000" w:rsidR="00000000" w:rsidRPr="00000000">
        <w:rPr>
          <w:rtl w:val="0"/>
        </w:rPr>
        <w:t xml:space="preserve">Lectio Divina (literally </w:t>
      </w:r>
      <w:r w:rsidDel="00000000" w:rsidR="00000000" w:rsidRPr="00000000">
        <w:rPr>
          <w:i w:val="1"/>
          <w:rtl w:val="0"/>
        </w:rPr>
        <w:t xml:space="preserve">divine reading</w:t>
      </w:r>
      <w:r w:rsidDel="00000000" w:rsidR="00000000" w:rsidRPr="00000000">
        <w:rPr>
          <w:rtl w:val="0"/>
        </w:rPr>
        <w:t xml:space="preserve">) is a way of becoming immersed in the Scriptures very personally. It draws on the way Jews read the Haggadah, a text read during Passover that retells the Exodus story. Haggadah means “telling” and along with being a physical text, the word captures the practice of telling and retelling a story to find deeper meaning.</w:t>
      </w:r>
    </w:p>
    <w:p w:rsidR="00000000" w:rsidDel="00000000" w:rsidP="00000000" w:rsidRDefault="00000000" w:rsidRPr="00000000" w14:paraId="00000032">
      <w:pPr>
        <w:shd w:fill="f6f6f6" w:val="clear"/>
        <w:tabs>
          <w:tab w:val="right" w:pos="9360"/>
        </w:tabs>
        <w:spacing w:after="220" w:lineRule="auto"/>
        <w:rPr/>
      </w:pPr>
      <w:r w:rsidDel="00000000" w:rsidR="00000000" w:rsidRPr="00000000">
        <w:rPr>
          <w:rtl w:val="0"/>
        </w:rPr>
        <w:t xml:space="preserve">The Christian form of Lectio Divina was first introduced by St. Gregory of Nyssa (c 330- 395), and also encouraged by St. Benedict of Nursia (c 480-547), the founder of the Benedictine order. It’s a way of developing a closer relationship with God by reflecting prayerfully on God’s word in scripture. In Lectio Divina, the chosen spiritual text is read four times in total, giving an opportunity to think deeply about it and respond thoughtfully. When we practice Lectio Divina, we sometimes can imagine we’re actually involved in the events of Scripture.</w:t>
      </w:r>
    </w:p>
    <w:p w:rsidR="00000000" w:rsidDel="00000000" w:rsidP="00000000" w:rsidRDefault="00000000" w:rsidRPr="00000000" w14:paraId="00000033">
      <w:pPr>
        <w:shd w:fill="f6f6f6" w:val="clear"/>
        <w:tabs>
          <w:tab w:val="right" w:pos="9360"/>
        </w:tabs>
        <w:spacing w:after="220" w:lineRule="auto"/>
        <w:rPr/>
      </w:pPr>
      <w:r w:rsidDel="00000000" w:rsidR="00000000" w:rsidRPr="00000000">
        <w:rPr>
          <w:rtl w:val="0"/>
        </w:rPr>
        <w:t xml:space="preserve">Here’s how to get started:</w:t>
      </w:r>
    </w:p>
    <w:p w:rsidR="00000000" w:rsidDel="00000000" w:rsidP="00000000" w:rsidRDefault="00000000" w:rsidRPr="00000000" w14:paraId="00000034">
      <w:pPr>
        <w:keepNext w:val="0"/>
        <w:keepLines w:val="0"/>
        <w:shd w:fill="f6f6f6" w:val="clear"/>
        <w:tabs>
          <w:tab w:val="right" w:pos="9360"/>
        </w:tabs>
        <w:spacing w:after="160" w:before="300" w:line="264" w:lineRule="auto"/>
        <w:rPr>
          <w:b w:val="1"/>
        </w:rPr>
      </w:pPr>
      <w:r w:rsidDel="00000000" w:rsidR="00000000" w:rsidRPr="00000000">
        <w:rPr>
          <w:b w:val="1"/>
          <w:rtl w:val="0"/>
        </w:rPr>
        <w:t xml:space="preserve">Prepare</w:t>
      </w:r>
    </w:p>
    <w:p w:rsidR="00000000" w:rsidDel="00000000" w:rsidP="00000000" w:rsidRDefault="00000000" w:rsidRPr="00000000" w14:paraId="00000035">
      <w:pPr>
        <w:shd w:fill="f6f6f6" w:val="clear"/>
        <w:tabs>
          <w:tab w:val="right" w:pos="9360"/>
        </w:tabs>
        <w:spacing w:after="220" w:lineRule="auto"/>
        <w:rPr/>
      </w:pPr>
      <w:r w:rsidDel="00000000" w:rsidR="00000000" w:rsidRPr="00000000">
        <w:rPr>
          <w:rtl w:val="0"/>
        </w:rPr>
        <w:t xml:space="preserve">L</w:t>
      </w:r>
      <w:r w:rsidDel="00000000" w:rsidR="00000000" w:rsidRPr="00000000">
        <w:rPr>
          <w:rtl w:val="0"/>
        </w:rPr>
        <w:t xml:space="preserve">ight a candle and/or pray a prayer of invitation, saying something like, “God, let me/us hear from you,” and spend a few minutes sitting quietly so one’s mind is open to hearing from God.</w:t>
      </w:r>
    </w:p>
    <w:p w:rsidR="00000000" w:rsidDel="00000000" w:rsidP="00000000" w:rsidRDefault="00000000" w:rsidRPr="00000000" w14:paraId="00000036">
      <w:pPr>
        <w:keepNext w:val="0"/>
        <w:keepLines w:val="0"/>
        <w:shd w:fill="f6f6f6" w:val="clear"/>
        <w:tabs>
          <w:tab w:val="right" w:pos="9360"/>
        </w:tabs>
        <w:spacing w:after="160" w:before="300" w:line="264" w:lineRule="auto"/>
        <w:rPr>
          <w:b w:val="1"/>
        </w:rPr>
      </w:pPr>
      <w:r w:rsidDel="00000000" w:rsidR="00000000" w:rsidRPr="00000000">
        <w:rPr>
          <w:b w:val="1"/>
          <w:rtl w:val="0"/>
        </w:rPr>
        <w:t xml:space="preserve">Lectio (Read)</w:t>
      </w:r>
    </w:p>
    <w:p w:rsidR="00000000" w:rsidDel="00000000" w:rsidP="00000000" w:rsidRDefault="00000000" w:rsidRPr="00000000" w14:paraId="00000037">
      <w:pPr>
        <w:shd w:fill="f6f6f6" w:val="clear"/>
        <w:tabs>
          <w:tab w:val="right" w:pos="9360"/>
        </w:tabs>
        <w:spacing w:after="220" w:lineRule="auto"/>
        <w:rPr/>
      </w:pPr>
      <w:r w:rsidDel="00000000" w:rsidR="00000000" w:rsidRPr="00000000">
        <w:rPr>
          <w:rtl w:val="0"/>
        </w:rPr>
        <w:t xml:space="preserve">The first reading is an opportunity to get to know the Scripture passage. Listen carefully for any words or phrases that seem to jump out.   Write down or share those words if you are doing this with someone.  No need for lots of explanation, just share what caught your attention. </w:t>
      </w:r>
    </w:p>
    <w:p w:rsidR="00000000" w:rsidDel="00000000" w:rsidP="00000000" w:rsidRDefault="00000000" w:rsidRPr="00000000" w14:paraId="00000038">
      <w:pPr>
        <w:keepNext w:val="0"/>
        <w:keepLines w:val="0"/>
        <w:shd w:fill="f6f6f6" w:val="clear"/>
        <w:tabs>
          <w:tab w:val="right" w:pos="9360"/>
        </w:tabs>
        <w:spacing w:after="160" w:before="300" w:line="264" w:lineRule="auto"/>
        <w:rPr>
          <w:b w:val="1"/>
        </w:rPr>
      </w:pPr>
      <w:r w:rsidDel="00000000" w:rsidR="00000000" w:rsidRPr="00000000">
        <w:rPr>
          <w:b w:val="1"/>
          <w:rtl w:val="0"/>
        </w:rPr>
        <w:t xml:space="preserve">Meditatio (Reflect)</w:t>
      </w:r>
    </w:p>
    <w:p w:rsidR="00000000" w:rsidDel="00000000" w:rsidP="00000000" w:rsidRDefault="00000000" w:rsidRPr="00000000" w14:paraId="00000039">
      <w:pPr>
        <w:shd w:fill="f6f6f6" w:val="clear"/>
        <w:tabs>
          <w:tab w:val="right" w:pos="9360"/>
        </w:tabs>
        <w:spacing w:after="220" w:lineRule="auto"/>
        <w:rPr/>
      </w:pPr>
      <w:r w:rsidDel="00000000" w:rsidR="00000000" w:rsidRPr="00000000">
        <w:rPr>
          <w:rtl w:val="0"/>
        </w:rPr>
        <w:t xml:space="preserve">On the second reading of the same passage, listen for the deeper meaning God has infused in this scripture particularly for you in your life today.  How does it make you feel?    If  there’s no immediate response, ask God to be more present with you. </w:t>
      </w:r>
    </w:p>
    <w:p w:rsidR="00000000" w:rsidDel="00000000" w:rsidP="00000000" w:rsidRDefault="00000000" w:rsidRPr="00000000" w14:paraId="0000003A">
      <w:pPr>
        <w:keepNext w:val="0"/>
        <w:keepLines w:val="0"/>
        <w:shd w:fill="f6f6f6" w:val="clear"/>
        <w:tabs>
          <w:tab w:val="right" w:pos="9360"/>
        </w:tabs>
        <w:spacing w:after="160" w:before="300" w:line="264" w:lineRule="auto"/>
        <w:rPr>
          <w:b w:val="1"/>
        </w:rPr>
      </w:pPr>
      <w:r w:rsidDel="00000000" w:rsidR="00000000" w:rsidRPr="00000000">
        <w:rPr>
          <w:b w:val="1"/>
          <w:rtl w:val="0"/>
        </w:rPr>
        <w:t xml:space="preserve">Oratio (Respond)</w:t>
      </w:r>
    </w:p>
    <w:p w:rsidR="00000000" w:rsidDel="00000000" w:rsidP="00000000" w:rsidRDefault="00000000" w:rsidRPr="00000000" w14:paraId="0000003B">
      <w:pPr>
        <w:shd w:fill="f6f6f6" w:val="clear"/>
        <w:tabs>
          <w:tab w:val="right" w:pos="9360"/>
        </w:tabs>
        <w:spacing w:after="220" w:lineRule="auto"/>
        <w:rPr/>
      </w:pPr>
      <w:r w:rsidDel="00000000" w:rsidR="00000000" w:rsidRPr="00000000">
        <w:rPr>
          <w:rtl w:val="0"/>
        </w:rPr>
        <w:t xml:space="preserve">After a third reading, what action could you take based on this message from God, that would keep up the conversation with God and deepen your connections to the Spirit.   </w:t>
      </w:r>
    </w:p>
    <w:p w:rsidR="00000000" w:rsidDel="00000000" w:rsidP="00000000" w:rsidRDefault="00000000" w:rsidRPr="00000000" w14:paraId="0000003C">
      <w:pPr>
        <w:keepNext w:val="0"/>
        <w:keepLines w:val="0"/>
        <w:shd w:fill="f6f6f6" w:val="clear"/>
        <w:tabs>
          <w:tab w:val="right" w:pos="9360"/>
        </w:tabs>
        <w:spacing w:after="160" w:before="300" w:line="264" w:lineRule="auto"/>
        <w:rPr>
          <w:b w:val="1"/>
        </w:rPr>
      </w:pPr>
      <w:r w:rsidDel="00000000" w:rsidR="00000000" w:rsidRPr="00000000">
        <w:rPr>
          <w:b w:val="1"/>
          <w:rtl w:val="0"/>
        </w:rPr>
        <w:t xml:space="preserve">Contemplatio (Rest)</w:t>
      </w:r>
    </w:p>
    <w:p w:rsidR="00000000" w:rsidDel="00000000" w:rsidP="00000000" w:rsidRDefault="00000000" w:rsidRPr="00000000" w14:paraId="0000003D">
      <w:pPr>
        <w:shd w:fill="f6f6f6" w:val="clear"/>
        <w:tabs>
          <w:tab w:val="right" w:pos="9360"/>
        </w:tabs>
        <w:spacing w:after="220" w:lineRule="auto"/>
        <w:rPr/>
      </w:pPr>
      <w:r w:rsidDel="00000000" w:rsidR="00000000" w:rsidRPr="00000000">
        <w:rPr>
          <w:rtl w:val="0"/>
        </w:rPr>
        <w:t xml:space="preserve">After the final reading, spend around 5 minutes in silent contemplation. This doesn’t need to be  a time of prayer or deep though — just sit quietly and allow God to work. When the mind starts to wander and dart here and there, bring it gently back to stillness again.</w:t>
      </w:r>
    </w:p>
    <w:p w:rsidR="00000000" w:rsidDel="00000000" w:rsidP="00000000" w:rsidRDefault="00000000" w:rsidRPr="00000000" w14:paraId="0000003E">
      <w:pPr>
        <w:tabs>
          <w:tab w:val="right" w:pos="9360"/>
        </w:tabs>
        <w:rPr/>
      </w:pPr>
      <w:r w:rsidDel="00000000" w:rsidR="00000000" w:rsidRPr="00000000">
        <w:rPr>
          <w:rtl w:val="0"/>
        </w:rPr>
      </w:r>
    </w:p>
    <w:p w:rsidR="00000000" w:rsidDel="00000000" w:rsidP="00000000" w:rsidRDefault="00000000" w:rsidRPr="00000000" w14:paraId="0000003F">
      <w:pPr>
        <w:tabs>
          <w:tab w:val="right" w:pos="9360"/>
        </w:tabs>
        <w:spacing w:line="240" w:lineRule="auto"/>
        <w:rPr>
          <w:sz w:val="28"/>
          <w:szCs w:val="28"/>
        </w:rPr>
      </w:pPr>
      <w:r w:rsidDel="00000000" w:rsidR="00000000" w:rsidRPr="00000000">
        <w:rPr>
          <w:rtl w:val="0"/>
        </w:rPr>
      </w:r>
    </w:p>
    <w:p w:rsidR="00000000" w:rsidDel="00000000" w:rsidP="00000000" w:rsidRDefault="00000000" w:rsidRPr="00000000" w14:paraId="00000040">
      <w:pPr>
        <w:tabs>
          <w:tab w:val="right" w:pos="9360"/>
        </w:tabs>
        <w:spacing w:line="240" w:lineRule="auto"/>
        <w:rPr>
          <w:i w:val="1"/>
          <w:sz w:val="28"/>
          <w:szCs w:val="28"/>
        </w:rPr>
      </w:pPr>
      <w:r w:rsidDel="00000000" w:rsidR="00000000" w:rsidRPr="00000000">
        <w:rPr>
          <w:i w:val="1"/>
          <w:sz w:val="28"/>
          <w:szCs w:val="28"/>
          <w:rtl w:val="0"/>
        </w:rPr>
        <w:t xml:space="preserve">The scripture is on the next page. </w:t>
      </w:r>
    </w:p>
    <w:p w:rsidR="00000000" w:rsidDel="00000000" w:rsidP="00000000" w:rsidRDefault="00000000" w:rsidRPr="00000000" w14:paraId="00000041">
      <w:pPr>
        <w:tabs>
          <w:tab w:val="right" w:pos="9360"/>
        </w:tabs>
        <w:spacing w:line="240" w:lineRule="auto"/>
        <w:rPr>
          <w:sz w:val="28"/>
          <w:szCs w:val="28"/>
        </w:rPr>
      </w:pPr>
      <w:r w:rsidDel="00000000" w:rsidR="00000000" w:rsidRPr="00000000">
        <w:rPr>
          <w:rtl w:val="0"/>
        </w:rPr>
      </w:r>
    </w:p>
    <w:p w:rsidR="00000000" w:rsidDel="00000000" w:rsidP="00000000" w:rsidRDefault="00000000" w:rsidRPr="00000000" w14:paraId="00000042">
      <w:pPr>
        <w:tabs>
          <w:tab w:val="right" w:pos="9360"/>
        </w:tabs>
        <w:spacing w:line="240" w:lineRule="auto"/>
        <w:rPr>
          <w:sz w:val="28"/>
          <w:szCs w:val="28"/>
        </w:rPr>
      </w:pPr>
      <w:r w:rsidDel="00000000" w:rsidR="00000000" w:rsidRPr="00000000">
        <w:rPr>
          <w:sz w:val="28"/>
          <w:szCs w:val="28"/>
          <w:rtl w:val="0"/>
        </w:rPr>
        <w:t xml:space="preserve">Romans 12</w:t>
      </w:r>
    </w:p>
    <w:p w:rsidR="00000000" w:rsidDel="00000000" w:rsidP="00000000" w:rsidRDefault="00000000" w:rsidRPr="00000000" w14:paraId="00000043">
      <w:pPr>
        <w:tabs>
          <w:tab w:val="right" w:pos="9360"/>
        </w:tabs>
        <w:spacing w:line="240" w:lineRule="auto"/>
        <w:rPr>
          <w:sz w:val="28"/>
          <w:szCs w:val="28"/>
        </w:rPr>
      </w:pPr>
      <w:r w:rsidDel="00000000" w:rsidR="00000000" w:rsidRPr="00000000">
        <w:rPr>
          <w:rtl w:val="0"/>
        </w:rPr>
      </w:r>
    </w:p>
    <w:p w:rsidR="00000000" w:rsidDel="00000000" w:rsidP="00000000" w:rsidRDefault="00000000" w:rsidRPr="00000000" w14:paraId="00000044">
      <w:pPr>
        <w:shd w:fill="ffffff" w:val="clear"/>
        <w:tabs>
          <w:tab w:val="right" w:pos="9360"/>
        </w:tabs>
        <w:spacing w:after="160" w:line="240" w:lineRule="auto"/>
        <w:rPr>
          <w:i w:val="1"/>
          <w:sz w:val="28"/>
          <w:szCs w:val="28"/>
        </w:rPr>
      </w:pPr>
      <w:r w:rsidDel="00000000" w:rsidR="00000000" w:rsidRPr="00000000">
        <w:rPr>
          <w:i w:val="1"/>
          <w:sz w:val="28"/>
          <w:szCs w:val="28"/>
          <w:rtl w:val="0"/>
        </w:rPr>
        <w:t xml:space="preserve"> </w:t>
      </w:r>
      <w:r w:rsidDel="00000000" w:rsidR="00000000" w:rsidRPr="00000000">
        <w:rPr>
          <w:b w:val="1"/>
          <w:i w:val="1"/>
          <w:sz w:val="28"/>
          <w:szCs w:val="28"/>
          <w:rtl w:val="0"/>
        </w:rPr>
        <w:t xml:space="preserve">2 </w:t>
      </w:r>
      <w:r w:rsidDel="00000000" w:rsidR="00000000" w:rsidRPr="00000000">
        <w:rPr>
          <w:i w:val="1"/>
          <w:sz w:val="28"/>
          <w:szCs w:val="28"/>
          <w:rtl w:val="0"/>
        </w:rPr>
        <w:t xml:space="preserve">Do not be conformed to this world, but be transformed by the renewing of your minds, so that you may discern what is the will of God—what is good and acceptable and perfect.</w:t>
      </w:r>
    </w:p>
    <w:p w:rsidR="00000000" w:rsidDel="00000000" w:rsidP="00000000" w:rsidRDefault="00000000" w:rsidRPr="00000000" w14:paraId="00000045">
      <w:pPr>
        <w:shd w:fill="ffffff" w:val="clear"/>
        <w:tabs>
          <w:tab w:val="right" w:pos="9360"/>
        </w:tabs>
        <w:spacing w:after="160" w:line="240" w:lineRule="auto"/>
        <w:rPr>
          <w:sz w:val="28"/>
          <w:szCs w:val="28"/>
        </w:rPr>
      </w:pPr>
      <w:r w:rsidDel="00000000" w:rsidR="00000000" w:rsidRPr="00000000">
        <w:rPr>
          <w:b w:val="1"/>
          <w:i w:val="1"/>
          <w:sz w:val="28"/>
          <w:szCs w:val="28"/>
          <w:rtl w:val="0"/>
        </w:rPr>
        <w:t xml:space="preserve">3 </w:t>
      </w:r>
      <w:r w:rsidDel="00000000" w:rsidR="00000000" w:rsidRPr="00000000">
        <w:rPr>
          <w:i w:val="1"/>
          <w:sz w:val="28"/>
          <w:szCs w:val="28"/>
          <w:rtl w:val="0"/>
        </w:rPr>
        <w:t xml:space="preserve">For by the grace given to me I say to everyone among you not to think of yourself more highly than you ought to think, but to think with sober judgment, each according to the measure of faith that God has assigned. </w:t>
      </w:r>
      <w:r w:rsidDel="00000000" w:rsidR="00000000" w:rsidRPr="00000000">
        <w:rPr>
          <w:b w:val="1"/>
          <w:i w:val="1"/>
          <w:sz w:val="28"/>
          <w:szCs w:val="28"/>
          <w:rtl w:val="0"/>
        </w:rPr>
        <w:t xml:space="preserve">4 </w:t>
      </w:r>
      <w:r w:rsidDel="00000000" w:rsidR="00000000" w:rsidRPr="00000000">
        <w:rPr>
          <w:i w:val="1"/>
          <w:sz w:val="28"/>
          <w:szCs w:val="28"/>
          <w:rtl w:val="0"/>
        </w:rPr>
        <w:t xml:space="preserve">For as in one body we have many members, and not all the members have the same function, </w:t>
      </w:r>
      <w:r w:rsidDel="00000000" w:rsidR="00000000" w:rsidRPr="00000000">
        <w:rPr>
          <w:b w:val="1"/>
          <w:i w:val="1"/>
          <w:sz w:val="28"/>
          <w:szCs w:val="28"/>
          <w:rtl w:val="0"/>
        </w:rPr>
        <w:t xml:space="preserve">5 </w:t>
      </w:r>
      <w:r w:rsidDel="00000000" w:rsidR="00000000" w:rsidRPr="00000000">
        <w:rPr>
          <w:i w:val="1"/>
          <w:sz w:val="28"/>
          <w:szCs w:val="28"/>
          <w:rtl w:val="0"/>
        </w:rPr>
        <w:t xml:space="preserve">so we, who are many, are one body in Christ, and individually we are members one of another.</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46">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47">
      <w:pPr>
        <w:tabs>
          <w:tab w:val="right" w:pos="9360"/>
        </w:tabs>
        <w:rPr>
          <w:b w:val="1"/>
          <w:sz w:val="28"/>
          <w:szCs w:val="28"/>
          <w:u w:val="single"/>
        </w:rPr>
      </w:pPr>
      <w:r w:rsidDel="00000000" w:rsidR="00000000" w:rsidRPr="00000000">
        <w:rPr>
          <w:b w:val="1"/>
          <w:sz w:val="28"/>
          <w:szCs w:val="28"/>
          <w:u w:val="single"/>
          <w:rtl w:val="0"/>
        </w:rPr>
        <w:t xml:space="preserve">Looking back through the century at Prayers related to </w:t>
      </w:r>
      <w:r w:rsidDel="00000000" w:rsidR="00000000" w:rsidRPr="00000000">
        <w:rPr>
          <w:sz w:val="28"/>
          <w:szCs w:val="28"/>
          <w:u w:val="single"/>
          <w:rtl w:val="0"/>
        </w:rPr>
        <w:t xml:space="preserve">discernment</w:t>
      </w:r>
      <w:r w:rsidDel="00000000" w:rsidR="00000000" w:rsidRPr="00000000">
        <w:rPr>
          <w:b w:val="1"/>
          <w:sz w:val="28"/>
          <w:szCs w:val="28"/>
          <w:u w:val="single"/>
          <w:rtl w:val="0"/>
        </w:rPr>
        <w:t xml:space="preserve"> </w:t>
      </w:r>
    </w:p>
    <w:p w:rsidR="00000000" w:rsidDel="00000000" w:rsidP="00000000" w:rsidRDefault="00000000" w:rsidRPr="00000000" w14:paraId="00000048">
      <w:pPr>
        <w:tabs>
          <w:tab w:val="right" w:pos="9360"/>
        </w:tabs>
        <w:rPr>
          <w:b w:val="1"/>
          <w:sz w:val="28"/>
          <w:szCs w:val="28"/>
        </w:rPr>
      </w:pPr>
      <w:r w:rsidDel="00000000" w:rsidR="00000000" w:rsidRPr="00000000">
        <w:rPr>
          <w:b w:val="1"/>
          <w:sz w:val="28"/>
          <w:szCs w:val="28"/>
          <w:rtl w:val="0"/>
        </w:rPr>
        <w:t xml:space="preserve">Read these prayers below which span many centuries.</w:t>
      </w:r>
    </w:p>
    <w:p w:rsidR="00000000" w:rsidDel="00000000" w:rsidP="00000000" w:rsidRDefault="00000000" w:rsidRPr="00000000" w14:paraId="00000049">
      <w:pPr>
        <w:tabs>
          <w:tab w:val="right" w:pos="9360"/>
        </w:tabs>
        <w:rPr>
          <w:b w:val="1"/>
          <w:sz w:val="28"/>
          <w:szCs w:val="28"/>
        </w:rPr>
      </w:pPr>
      <w:r w:rsidDel="00000000" w:rsidR="00000000" w:rsidRPr="00000000">
        <w:rPr>
          <w:rtl w:val="0"/>
        </w:rPr>
      </w:r>
    </w:p>
    <w:p w:rsidR="00000000" w:rsidDel="00000000" w:rsidP="00000000" w:rsidRDefault="00000000" w:rsidRPr="00000000" w14:paraId="0000004A">
      <w:pPr>
        <w:tabs>
          <w:tab w:val="right" w:pos="9360"/>
        </w:tabs>
        <w:rPr>
          <w:b w:val="1"/>
          <w:sz w:val="28"/>
          <w:szCs w:val="28"/>
        </w:rPr>
      </w:pPr>
      <w:r w:rsidDel="00000000" w:rsidR="00000000" w:rsidRPr="00000000">
        <w:rPr>
          <w:rtl w:val="0"/>
        </w:rPr>
      </w:r>
    </w:p>
    <w:p w:rsidR="00000000" w:rsidDel="00000000" w:rsidP="00000000" w:rsidRDefault="00000000" w:rsidRPr="00000000" w14:paraId="0000004B">
      <w:pPr>
        <w:tabs>
          <w:tab w:val="right" w:pos="9360"/>
        </w:tabs>
        <w:rPr>
          <w:b w:val="1"/>
          <w:sz w:val="28"/>
          <w:szCs w:val="28"/>
        </w:rPr>
      </w:pPr>
      <w:r w:rsidDel="00000000" w:rsidR="00000000" w:rsidRPr="00000000">
        <w:rPr>
          <w:b w:val="1"/>
          <w:sz w:val="28"/>
          <w:szCs w:val="28"/>
          <w:rtl w:val="0"/>
        </w:rPr>
        <w:t xml:space="preserve">Which of these prayers speak to you today?  </w:t>
      </w:r>
    </w:p>
    <w:p w:rsidR="00000000" w:rsidDel="00000000" w:rsidP="00000000" w:rsidRDefault="00000000" w:rsidRPr="00000000" w14:paraId="0000004C">
      <w:pPr>
        <w:tabs>
          <w:tab w:val="right" w:pos="9360"/>
        </w:tabs>
        <w:rPr>
          <w:b w:val="1"/>
          <w:sz w:val="28"/>
          <w:szCs w:val="28"/>
        </w:rPr>
      </w:pPr>
      <w:r w:rsidDel="00000000" w:rsidR="00000000" w:rsidRPr="00000000">
        <w:rPr>
          <w:rtl w:val="0"/>
        </w:rPr>
      </w:r>
    </w:p>
    <w:p w:rsidR="00000000" w:rsidDel="00000000" w:rsidP="00000000" w:rsidRDefault="00000000" w:rsidRPr="00000000" w14:paraId="0000004D">
      <w:pPr>
        <w:tabs>
          <w:tab w:val="right" w:pos="9360"/>
        </w:tabs>
        <w:rPr>
          <w:b w:val="1"/>
          <w:sz w:val="28"/>
          <w:szCs w:val="28"/>
        </w:rPr>
      </w:pPr>
      <w:r w:rsidDel="00000000" w:rsidR="00000000" w:rsidRPr="00000000">
        <w:rPr>
          <w:rtl w:val="0"/>
        </w:rPr>
      </w:r>
    </w:p>
    <w:p w:rsidR="00000000" w:rsidDel="00000000" w:rsidP="00000000" w:rsidRDefault="00000000" w:rsidRPr="00000000" w14:paraId="0000004E">
      <w:pPr>
        <w:tabs>
          <w:tab w:val="right" w:pos="9360"/>
        </w:tabs>
        <w:rPr>
          <w:b w:val="1"/>
          <w:sz w:val="28"/>
          <w:szCs w:val="28"/>
          <w:u w:val="single"/>
        </w:rPr>
      </w:pPr>
      <w:r w:rsidDel="00000000" w:rsidR="00000000" w:rsidRPr="00000000">
        <w:rPr>
          <w:b w:val="1"/>
          <w:sz w:val="28"/>
          <w:szCs w:val="28"/>
          <w:rtl w:val="0"/>
        </w:rPr>
        <w:t xml:space="preserve">Are there other ancient prayers that speak to you, that you have used over the years  in your prayer practice?  </w:t>
      </w:r>
      <w:r w:rsidDel="00000000" w:rsidR="00000000" w:rsidRPr="00000000">
        <w:rPr>
          <w:rtl w:val="0"/>
        </w:rPr>
      </w:r>
    </w:p>
    <w:p w:rsidR="00000000" w:rsidDel="00000000" w:rsidP="00000000" w:rsidRDefault="00000000" w:rsidRPr="00000000" w14:paraId="0000004F">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50">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tabs>
          <w:tab w:val="left" w:pos="360"/>
          <w:tab w:val="right" w:pos="9360"/>
        </w:tabs>
        <w:rPr>
          <w:b w:val="1"/>
          <w:sz w:val="26"/>
          <w:szCs w:val="26"/>
        </w:rPr>
      </w:pPr>
      <w:r w:rsidDel="00000000" w:rsidR="00000000" w:rsidRPr="00000000">
        <w:rPr>
          <w:b w:val="1"/>
          <w:sz w:val="26"/>
          <w:szCs w:val="26"/>
          <w:rtl w:val="0"/>
        </w:rPr>
        <w:t xml:space="preserve">Thomas Merton (1915-1968)</w:t>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tabs>
          <w:tab w:val="left" w:pos="360"/>
          <w:tab w:val="right" w:pos="9360"/>
        </w:tabs>
        <w:rPr>
          <w:b w:val="1"/>
          <w:sz w:val="26"/>
          <w:szCs w:val="26"/>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My Lord God, I have no idea where I am going. </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I do not see the road ahead of me. </w:t>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I cannot know for certain where it will end. </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Nor do I really know myself, </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and the fact that I think that I am following your will </w:t>
      </w:r>
    </w:p>
    <w:p w:rsidR="00000000" w:rsidDel="00000000" w:rsidP="00000000" w:rsidRDefault="00000000" w:rsidRPr="00000000" w14:paraId="00000058">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does not mean that I am actually doing so. </w:t>
      </w:r>
    </w:p>
    <w:p w:rsidR="00000000" w:rsidDel="00000000" w:rsidP="00000000" w:rsidRDefault="00000000" w:rsidRPr="00000000" w14:paraId="00000059">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But I believe that the desire to please you does in fact please you. </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And I hope I have that desire in all that I am doing. </w:t>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I hope that I will never do anything apart from that desire. </w:t>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And I know that if I do this you will lead me by the right road,</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 though I may know nothing about it. </w:t>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Therefore will I trust you always, </w:t>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though I may seem to be lost and in the shadow of death. </w:t>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I will not fear, for you are ever with me, </w:t>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and you will never leave me to face my perils alone.</w:t>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tabs>
          <w:tab w:val="left" w:pos="360"/>
          <w:tab w:val="right" w:pos="9360"/>
        </w:tabs>
        <w:rPr>
          <w:b w:val="1"/>
          <w:sz w:val="26"/>
          <w:szCs w:val="26"/>
        </w:rPr>
      </w:pP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tabs>
          <w:tab w:val="left" w:pos="360"/>
          <w:tab w:val="right" w:pos="9360"/>
        </w:tabs>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tabs>
          <w:tab w:val="left" w:pos="360"/>
          <w:tab w:val="right" w:pos="9360"/>
        </w:tabs>
        <w:rPr>
          <w:b w:val="1"/>
          <w:sz w:val="26"/>
          <w:szCs w:val="26"/>
        </w:rPr>
      </w:pPr>
      <w:r w:rsidDel="00000000" w:rsidR="00000000" w:rsidRPr="00000000">
        <w:rPr>
          <w:b w:val="1"/>
          <w:sz w:val="26"/>
          <w:szCs w:val="26"/>
          <w:rtl w:val="0"/>
        </w:rPr>
        <w:t xml:space="preserve">Teresa of Avila (1515–1582)</w:t>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tabs>
          <w:tab w:val="left" w:pos="360"/>
          <w:tab w:val="right" w:pos="9360"/>
        </w:tabs>
        <w:rPr>
          <w:b w:val="1"/>
          <w:sz w:val="26"/>
          <w:szCs w:val="26"/>
        </w:rPr>
      </w:pPr>
      <w:r w:rsidDel="00000000" w:rsidR="00000000" w:rsidRPr="00000000">
        <w:rPr>
          <w:rtl w:val="0"/>
        </w:rPr>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Christ has no body but yours,</w:t>
        <w:br w:type="textWrapping"/>
        <w:t xml:space="preserve">No hands, no feet on earth but yours,</w:t>
        <w:br w:type="textWrapping"/>
        <w:t xml:space="preserve">Yours are the eyes with which he looks</w:t>
        <w:br w:type="textWrapping"/>
        <w:t xml:space="preserve">Compassion on this world,</w:t>
        <w:br w:type="textWrapping"/>
        <w:t xml:space="preserve">Yours are the feet with which</w:t>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 xml:space="preserve"> he walks to do good,</w:t>
        <w:br w:type="textWrapping"/>
        <w:t xml:space="preserve">Yours are the hands, </w:t>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i w:val="1"/>
          <w:sz w:val="26"/>
          <w:szCs w:val="26"/>
          <w:rtl w:val="0"/>
        </w:rPr>
        <w:tab/>
        <w:t xml:space="preserve">with which he blesses all the world.</w:t>
        <w:br w:type="textWrapping"/>
        <w:t xml:space="preserve">Yours are the hands, yours are the feet,</w:t>
        <w:br w:type="textWrapping"/>
        <w:t xml:space="preserve">Yours are the eyes, you are his body.</w:t>
        <w:br w:type="textWrapping"/>
        <w:t xml:space="preserve">Christ has no body now but yours,</w:t>
        <w:br w:type="textWrapping"/>
        <w:t xml:space="preserve">No hands, no feet on earth but yours,</w:t>
        <w:br w:type="textWrapping"/>
        <w:t xml:space="preserve">Yours are the eyes with which he looks</w:t>
        <w:br w:type="textWrapping"/>
        <w:t xml:space="preserve">compassion on this world.</w:t>
        <w:br w:type="textWrapping"/>
        <w:t xml:space="preserve">Christ has no body now on earth but yours</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tabs>
          <w:tab w:val="left" w:pos="360"/>
          <w:tab w:val="right" w:pos="9360"/>
        </w:tabs>
        <w:rPr>
          <w:i w:val="1"/>
          <w:sz w:val="26"/>
          <w:szCs w:val="26"/>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tabs>
          <w:tab w:val="left" w:pos="720"/>
          <w:tab w:val="right" w:pos="9360"/>
        </w:tabs>
        <w:rPr>
          <w:b w:val="1"/>
          <w:sz w:val="26"/>
          <w:szCs w:val="26"/>
        </w:rPr>
      </w:pPr>
      <w:r w:rsidDel="00000000" w:rsidR="00000000" w:rsidRPr="00000000">
        <w:rPr>
          <w:b w:val="1"/>
          <w:sz w:val="26"/>
          <w:szCs w:val="26"/>
          <w:rtl w:val="0"/>
        </w:rPr>
        <w:t xml:space="preserve">St. Patrick Prayer (387-461)</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tabs>
          <w:tab w:val="left" w:pos="720"/>
          <w:tab w:val="right" w:pos="9360"/>
        </w:tabs>
        <w:rPr>
          <w:b w:val="1"/>
          <w:sz w:val="26"/>
          <w:szCs w:val="26"/>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tabs>
          <w:tab w:val="left" w:pos="720"/>
          <w:tab w:val="right" w:pos="9360"/>
        </w:tabs>
        <w:rPr>
          <w:b w:val="1"/>
          <w:sz w:val="28"/>
          <w:szCs w:val="28"/>
        </w:rPr>
      </w:pPr>
      <w:r w:rsidDel="00000000" w:rsidR="00000000" w:rsidRPr="00000000">
        <w:rPr>
          <w:i w:val="1"/>
          <w:sz w:val="26"/>
          <w:szCs w:val="26"/>
          <w:rtl w:val="0"/>
        </w:rPr>
        <w:t xml:space="preserve">Christ with me,</w:t>
        <w:br w:type="textWrapping"/>
        <w:t xml:space="preserve">Christ before me,</w:t>
        <w:br w:type="textWrapping"/>
        <w:t xml:space="preserve">Christ behind me,</w:t>
        <w:br w:type="textWrapping"/>
        <w:t xml:space="preserve">Christ in me,</w:t>
        <w:br w:type="textWrapping"/>
        <w:t xml:space="preserve">Christ beneath me,</w:t>
        <w:br w:type="textWrapping"/>
        <w:t xml:space="preserve">Christ above me,</w:t>
        <w:br w:type="textWrapping"/>
        <w:t xml:space="preserve">Christ on my right,</w:t>
        <w:br w:type="textWrapping"/>
        <w:t xml:space="preserve">Christ on my left,</w:t>
        <w:br w:type="textWrapping"/>
        <w:t xml:space="preserve">Christ when I lie down,</w:t>
        <w:br w:type="textWrapping"/>
        <w:t xml:space="preserve">Christ when I sit down,</w:t>
        <w:br w:type="textWrapping"/>
        <w:t xml:space="preserve">Christ when I arise,</w:t>
        <w:br w:type="textWrapping"/>
        <w:t xml:space="preserve">Christ in the heart of every man who thinks of me,</w:t>
        <w:br w:type="textWrapping"/>
        <w:t xml:space="preserve">Christ in the mouth of everyone who speaks of me,</w:t>
        <w:br w:type="textWrapping"/>
        <w:t xml:space="preserve">Christ in every eye that sees me,</w:t>
        <w:br w:type="textWrapping"/>
        <w:t xml:space="preserve">Christ in every ear that hears me.</w:t>
      </w: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tabs>
          <w:tab w:val="left" w:pos="360"/>
          <w:tab w:val="right" w:pos="9360"/>
        </w:tabs>
        <w:rPr>
          <w:b w:val="1"/>
          <w:sz w:val="28"/>
          <w:szCs w:val="28"/>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tabs>
          <w:tab w:val="left" w:pos="360"/>
          <w:tab w:val="right" w:pos="9360"/>
        </w:tabs>
        <w:rPr>
          <w:b w:val="1"/>
          <w:sz w:val="28"/>
          <w:szCs w:val="28"/>
        </w:rPr>
      </w:pPr>
      <w:r w:rsidDel="00000000" w:rsidR="00000000" w:rsidRPr="00000000">
        <w:rPr>
          <w:rtl w:val="0"/>
        </w:rPr>
      </w:r>
    </w:p>
    <w:p w:rsidR="00000000" w:rsidDel="00000000" w:rsidP="00000000" w:rsidRDefault="00000000" w:rsidRPr="00000000" w14:paraId="00000070">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1">
      <w:pPr>
        <w:tabs>
          <w:tab w:val="left" w:pos="720"/>
          <w:tab w:val="right" w:pos="9360"/>
        </w:tabs>
        <w:rPr>
          <w:b w:val="1"/>
          <w:sz w:val="28"/>
          <w:szCs w:val="28"/>
          <w:u w:val="single"/>
        </w:rPr>
      </w:pPr>
      <w:r w:rsidDel="00000000" w:rsidR="00000000" w:rsidRPr="00000000">
        <w:rPr>
          <w:rtl w:val="0"/>
        </w:rPr>
      </w:r>
    </w:p>
    <w:p w:rsidR="00000000" w:rsidDel="00000000" w:rsidP="00000000" w:rsidRDefault="00000000" w:rsidRPr="00000000" w14:paraId="00000072">
      <w:pPr>
        <w:tabs>
          <w:tab w:val="left" w:pos="720"/>
          <w:tab w:val="right" w:pos="9360"/>
        </w:tabs>
        <w:rPr>
          <w:b w:val="1"/>
          <w:sz w:val="28"/>
          <w:szCs w:val="28"/>
          <w:u w:val="single"/>
        </w:rPr>
      </w:pPr>
      <w:r w:rsidDel="00000000" w:rsidR="00000000" w:rsidRPr="00000000">
        <w:rPr>
          <w:rtl w:val="0"/>
        </w:rPr>
      </w:r>
    </w:p>
    <w:p w:rsidR="00000000" w:rsidDel="00000000" w:rsidP="00000000" w:rsidRDefault="00000000" w:rsidRPr="00000000" w14:paraId="00000073">
      <w:pPr>
        <w:tabs>
          <w:tab w:val="left" w:pos="720"/>
          <w:tab w:val="right" w:pos="9360"/>
        </w:tabs>
        <w:rPr>
          <w:b w:val="1"/>
          <w:sz w:val="28"/>
          <w:szCs w:val="28"/>
          <w:u w:val="single"/>
        </w:rPr>
      </w:pPr>
      <w:r w:rsidDel="00000000" w:rsidR="00000000" w:rsidRPr="00000000">
        <w:rPr>
          <w:rtl w:val="0"/>
        </w:rPr>
      </w:r>
    </w:p>
    <w:p w:rsidR="00000000" w:rsidDel="00000000" w:rsidP="00000000" w:rsidRDefault="00000000" w:rsidRPr="00000000" w14:paraId="00000074">
      <w:pPr>
        <w:tabs>
          <w:tab w:val="left" w:pos="720"/>
          <w:tab w:val="right" w:pos="9360"/>
        </w:tabs>
        <w:rPr>
          <w:b w:val="1"/>
          <w:sz w:val="28"/>
          <w:szCs w:val="28"/>
          <w:u w:val="single"/>
        </w:rPr>
      </w:pPr>
      <w:r w:rsidDel="00000000" w:rsidR="00000000" w:rsidRPr="00000000">
        <w:rPr>
          <w:rtl w:val="0"/>
        </w:rPr>
      </w:r>
    </w:p>
    <w:p w:rsidR="00000000" w:rsidDel="00000000" w:rsidP="00000000" w:rsidRDefault="00000000" w:rsidRPr="00000000" w14:paraId="00000075">
      <w:pPr>
        <w:tabs>
          <w:tab w:val="left" w:pos="720"/>
          <w:tab w:val="right" w:pos="9360"/>
        </w:tabs>
        <w:rPr>
          <w:b w:val="1"/>
          <w:sz w:val="28"/>
          <w:szCs w:val="28"/>
          <w:u w:val="single"/>
        </w:rPr>
      </w:pPr>
      <w:r w:rsidDel="00000000" w:rsidR="00000000" w:rsidRPr="00000000">
        <w:rPr>
          <w:b w:val="1"/>
          <w:sz w:val="28"/>
          <w:szCs w:val="28"/>
          <w:u w:val="single"/>
          <w:rtl w:val="0"/>
        </w:rPr>
        <w:t xml:space="preserve">Exercise: Writing a Prayer to God </w:t>
      </w:r>
      <w:r w:rsidDel="00000000" w:rsidR="00000000" w:rsidRPr="00000000">
        <w:rPr>
          <w:sz w:val="28"/>
          <w:szCs w:val="28"/>
          <w:u w:val="single"/>
          <w:rtl w:val="0"/>
        </w:rPr>
        <w:t xml:space="preserve"> -- 30 minutes</w:t>
      </w:r>
      <w:r w:rsidDel="00000000" w:rsidR="00000000" w:rsidRPr="00000000">
        <w:rPr>
          <w:b w:val="1"/>
          <w:sz w:val="28"/>
          <w:szCs w:val="28"/>
          <w:u w:val="single"/>
          <w:rtl w:val="0"/>
        </w:rPr>
        <w:tab/>
      </w:r>
    </w:p>
    <w:p w:rsidR="00000000" w:rsidDel="00000000" w:rsidP="00000000" w:rsidRDefault="00000000" w:rsidRPr="00000000" w14:paraId="00000076">
      <w:pPr>
        <w:tabs>
          <w:tab w:val="left" w:pos="720"/>
          <w:tab w:val="right" w:pos="9360"/>
        </w:tabs>
        <w:rPr>
          <w:sz w:val="28"/>
          <w:szCs w:val="28"/>
        </w:rPr>
      </w:pPr>
      <w:r w:rsidDel="00000000" w:rsidR="00000000" w:rsidRPr="00000000">
        <w:rPr>
          <w:sz w:val="28"/>
          <w:szCs w:val="28"/>
          <w:rtl w:val="0"/>
        </w:rPr>
        <w:t xml:space="preserve">This is a creative journaling exercise in writing a prayer to God.  For the first part of the exercise, you will take 10 minutes to write a prayer to God, with whatever is on your heart, just as if you were having a direct conversation or correspondence with God.  You do not need to share this prayer with anyone else.  It is only between you and God.  Feel free to spread out in the room to have as much privacy as you need.</w:t>
      </w:r>
    </w:p>
    <w:p w:rsidR="00000000" w:rsidDel="00000000" w:rsidP="00000000" w:rsidRDefault="00000000" w:rsidRPr="00000000" w14:paraId="00000077">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8">
      <w:pPr>
        <w:tabs>
          <w:tab w:val="left" w:pos="720"/>
          <w:tab w:val="right" w:pos="9360"/>
        </w:tabs>
        <w:rPr>
          <w:sz w:val="28"/>
          <w:szCs w:val="28"/>
        </w:rPr>
      </w:pPr>
      <w:r w:rsidDel="00000000" w:rsidR="00000000" w:rsidRPr="00000000">
        <w:rPr>
          <w:sz w:val="28"/>
          <w:szCs w:val="28"/>
          <w:rtl w:val="0"/>
        </w:rPr>
        <w:t xml:space="preserve">This is a completely individual prayer.  Some things you might include:</w:t>
      </w:r>
    </w:p>
    <w:p w:rsidR="00000000" w:rsidDel="00000000" w:rsidP="00000000" w:rsidRDefault="00000000" w:rsidRPr="00000000" w14:paraId="00000079">
      <w:pPr>
        <w:numPr>
          <w:ilvl w:val="0"/>
          <w:numId w:val="2"/>
        </w:numPr>
        <w:tabs>
          <w:tab w:val="left" w:pos="720"/>
          <w:tab w:val="right" w:pos="9360"/>
        </w:tabs>
        <w:ind w:left="720" w:hanging="360"/>
        <w:rPr>
          <w:sz w:val="28"/>
          <w:szCs w:val="28"/>
          <w:u w:val="none"/>
        </w:rPr>
      </w:pPr>
      <w:r w:rsidDel="00000000" w:rsidR="00000000" w:rsidRPr="00000000">
        <w:rPr>
          <w:sz w:val="28"/>
          <w:szCs w:val="28"/>
          <w:rtl w:val="0"/>
        </w:rPr>
        <w:t xml:space="preserve">praise and thanksgiving</w:t>
      </w:r>
    </w:p>
    <w:p w:rsidR="00000000" w:rsidDel="00000000" w:rsidP="00000000" w:rsidRDefault="00000000" w:rsidRPr="00000000" w14:paraId="0000007A">
      <w:pPr>
        <w:numPr>
          <w:ilvl w:val="0"/>
          <w:numId w:val="2"/>
        </w:numPr>
        <w:tabs>
          <w:tab w:val="left" w:pos="720"/>
          <w:tab w:val="right" w:pos="9360"/>
        </w:tabs>
        <w:ind w:left="720" w:hanging="360"/>
        <w:rPr>
          <w:sz w:val="28"/>
          <w:szCs w:val="28"/>
          <w:u w:val="none"/>
        </w:rPr>
      </w:pPr>
      <w:r w:rsidDel="00000000" w:rsidR="00000000" w:rsidRPr="00000000">
        <w:rPr>
          <w:sz w:val="28"/>
          <w:szCs w:val="28"/>
          <w:rtl w:val="0"/>
        </w:rPr>
        <w:t xml:space="preserve">an honest exploration of what you’re struggling with in your life</w:t>
      </w:r>
    </w:p>
    <w:p w:rsidR="00000000" w:rsidDel="00000000" w:rsidP="00000000" w:rsidRDefault="00000000" w:rsidRPr="00000000" w14:paraId="0000007B">
      <w:pPr>
        <w:tabs>
          <w:tab w:val="left" w:pos="720"/>
          <w:tab w:val="right" w:pos="9360"/>
        </w:tabs>
        <w:rPr>
          <w:sz w:val="28"/>
          <w:szCs w:val="28"/>
        </w:rPr>
      </w:pPr>
      <w:r w:rsidDel="00000000" w:rsidR="00000000" w:rsidRPr="00000000">
        <w:rPr>
          <w:sz w:val="28"/>
          <w:szCs w:val="28"/>
          <w:rtl w:val="0"/>
        </w:rPr>
        <w:tab/>
        <w:t xml:space="preserve">confession</w:t>
      </w:r>
    </w:p>
    <w:p w:rsidR="00000000" w:rsidDel="00000000" w:rsidP="00000000" w:rsidRDefault="00000000" w:rsidRPr="00000000" w14:paraId="0000007C">
      <w:pPr>
        <w:numPr>
          <w:ilvl w:val="0"/>
          <w:numId w:val="1"/>
        </w:numPr>
        <w:tabs>
          <w:tab w:val="left" w:pos="720"/>
          <w:tab w:val="right" w:pos="9360"/>
        </w:tabs>
        <w:ind w:left="720" w:hanging="360"/>
        <w:rPr>
          <w:sz w:val="28"/>
          <w:szCs w:val="28"/>
          <w:u w:val="none"/>
        </w:rPr>
      </w:pPr>
      <w:r w:rsidDel="00000000" w:rsidR="00000000" w:rsidRPr="00000000">
        <w:rPr>
          <w:sz w:val="28"/>
          <w:szCs w:val="28"/>
          <w:rtl w:val="0"/>
        </w:rPr>
        <w:t xml:space="preserve">prayer of hopes for the future</w:t>
      </w:r>
    </w:p>
    <w:p w:rsidR="00000000" w:rsidDel="00000000" w:rsidP="00000000" w:rsidRDefault="00000000" w:rsidRPr="00000000" w14:paraId="0000007D">
      <w:pPr>
        <w:numPr>
          <w:ilvl w:val="0"/>
          <w:numId w:val="1"/>
        </w:numPr>
        <w:tabs>
          <w:tab w:val="left" w:pos="720"/>
          <w:tab w:val="right" w:pos="9360"/>
        </w:tabs>
        <w:ind w:left="720" w:hanging="360"/>
        <w:rPr>
          <w:sz w:val="28"/>
          <w:szCs w:val="28"/>
          <w:u w:val="none"/>
        </w:rPr>
      </w:pPr>
      <w:r w:rsidDel="00000000" w:rsidR="00000000" w:rsidRPr="00000000">
        <w:rPr>
          <w:sz w:val="28"/>
          <w:szCs w:val="28"/>
          <w:rtl w:val="0"/>
        </w:rPr>
        <w:t xml:space="preserve">prayer about people you need to forgive, or where you need forgiveness</w:t>
      </w:r>
    </w:p>
    <w:p w:rsidR="00000000" w:rsidDel="00000000" w:rsidP="00000000" w:rsidRDefault="00000000" w:rsidRPr="00000000" w14:paraId="0000007E">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7F">
      <w:pPr>
        <w:tabs>
          <w:tab w:val="left" w:pos="720"/>
          <w:tab w:val="right" w:pos="9360"/>
        </w:tabs>
        <w:rPr>
          <w:sz w:val="28"/>
          <w:szCs w:val="28"/>
        </w:rPr>
      </w:pPr>
      <w:r w:rsidDel="00000000" w:rsidR="00000000" w:rsidRPr="00000000">
        <w:rPr>
          <w:sz w:val="28"/>
          <w:szCs w:val="28"/>
          <w:rtl w:val="0"/>
        </w:rPr>
        <w:t xml:space="preserve">After writing this prayer, review it.  Then take 10 minutes to write a prayer of how you might imagine (or hope) God would answer your prayer.  Take a few deep breaths and let God speak through you.  It doesn’t have to be a definitive statement, just an open exploration of how you think God responds to you – or how you would respond if you were speaking for God.</w:t>
      </w:r>
    </w:p>
    <w:p w:rsidR="00000000" w:rsidDel="00000000" w:rsidP="00000000" w:rsidRDefault="00000000" w:rsidRPr="00000000" w14:paraId="00000080">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81">
      <w:pPr>
        <w:tabs>
          <w:tab w:val="left" w:pos="720"/>
          <w:tab w:val="right" w:pos="9360"/>
        </w:tabs>
        <w:rPr>
          <w:b w:val="1"/>
          <w:sz w:val="28"/>
          <w:szCs w:val="28"/>
          <w:u w:val="single"/>
        </w:rPr>
      </w:pPr>
      <w:r w:rsidDel="00000000" w:rsidR="00000000" w:rsidRPr="00000000">
        <w:rPr>
          <w:b w:val="1"/>
          <w:sz w:val="28"/>
          <w:szCs w:val="28"/>
          <w:u w:val="single"/>
          <w:rtl w:val="0"/>
        </w:rPr>
        <w:t xml:space="preserve">Discussion</w:t>
        <w:tab/>
      </w:r>
    </w:p>
    <w:p w:rsidR="00000000" w:rsidDel="00000000" w:rsidP="00000000" w:rsidRDefault="00000000" w:rsidRPr="00000000" w14:paraId="00000082">
      <w:pPr>
        <w:tabs>
          <w:tab w:val="left" w:pos="720"/>
          <w:tab w:val="right" w:pos="9360"/>
        </w:tabs>
        <w:rPr>
          <w:sz w:val="28"/>
          <w:szCs w:val="28"/>
        </w:rPr>
      </w:pPr>
      <w:r w:rsidDel="00000000" w:rsidR="00000000" w:rsidRPr="00000000">
        <w:rPr>
          <w:sz w:val="28"/>
          <w:szCs w:val="28"/>
          <w:rtl w:val="0"/>
        </w:rPr>
        <w:t xml:space="preserve">What was this experience of this exercise like?</w:t>
      </w:r>
    </w:p>
    <w:p w:rsidR="00000000" w:rsidDel="00000000" w:rsidP="00000000" w:rsidRDefault="00000000" w:rsidRPr="00000000" w14:paraId="00000083">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84">
      <w:pPr>
        <w:tabs>
          <w:tab w:val="left" w:pos="720"/>
          <w:tab w:val="right" w:pos="9360"/>
        </w:tabs>
        <w:rPr>
          <w:sz w:val="28"/>
          <w:szCs w:val="28"/>
        </w:rPr>
      </w:pPr>
      <w:r w:rsidDel="00000000" w:rsidR="00000000" w:rsidRPr="00000000">
        <w:rPr>
          <w:sz w:val="28"/>
          <w:szCs w:val="28"/>
          <w:rtl w:val="0"/>
        </w:rPr>
        <w:t xml:space="preserve">What did you discover in your letter to God?</w:t>
      </w:r>
    </w:p>
    <w:p w:rsidR="00000000" w:rsidDel="00000000" w:rsidP="00000000" w:rsidRDefault="00000000" w:rsidRPr="00000000" w14:paraId="00000085">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86">
      <w:pPr>
        <w:tabs>
          <w:tab w:val="left" w:pos="720"/>
          <w:tab w:val="right" w:pos="9360"/>
        </w:tabs>
        <w:rPr>
          <w:sz w:val="28"/>
          <w:szCs w:val="28"/>
        </w:rPr>
      </w:pPr>
      <w:r w:rsidDel="00000000" w:rsidR="00000000" w:rsidRPr="00000000">
        <w:rPr>
          <w:sz w:val="28"/>
          <w:szCs w:val="28"/>
          <w:rtl w:val="0"/>
        </w:rPr>
        <w:t xml:space="preserve">What was the response like?</w:t>
      </w:r>
    </w:p>
    <w:p w:rsidR="00000000" w:rsidDel="00000000" w:rsidP="00000000" w:rsidRDefault="00000000" w:rsidRPr="00000000" w14:paraId="00000087">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88">
      <w:pPr>
        <w:tabs>
          <w:tab w:val="left" w:pos="720"/>
          <w:tab w:val="right" w:pos="9360"/>
        </w:tabs>
        <w:rPr>
          <w:sz w:val="28"/>
          <w:szCs w:val="28"/>
        </w:rPr>
      </w:pPr>
      <w:r w:rsidDel="00000000" w:rsidR="00000000" w:rsidRPr="00000000">
        <w:rPr>
          <w:sz w:val="28"/>
          <w:szCs w:val="28"/>
          <w:rtl w:val="0"/>
        </w:rPr>
        <w:t xml:space="preserve">What did your response say about how you imagine God?</w:t>
      </w:r>
    </w:p>
    <w:p w:rsidR="00000000" w:rsidDel="00000000" w:rsidP="00000000" w:rsidRDefault="00000000" w:rsidRPr="00000000" w14:paraId="00000089">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8A">
      <w:pPr>
        <w:tabs>
          <w:tab w:val="left" w:pos="720"/>
          <w:tab w:val="right" w:pos="9360"/>
        </w:tabs>
        <w:rPr>
          <w:b w:val="1"/>
          <w:sz w:val="28"/>
          <w:szCs w:val="28"/>
          <w:u w:val="single"/>
        </w:rPr>
      </w:pPr>
      <w:r w:rsidDel="00000000" w:rsidR="00000000" w:rsidRPr="00000000">
        <w:rPr>
          <w:b w:val="1"/>
          <w:sz w:val="28"/>
          <w:szCs w:val="28"/>
          <w:u w:val="single"/>
          <w:rtl w:val="0"/>
        </w:rPr>
        <w:t xml:space="preserve">Take-away questions</w:t>
        <w:tab/>
      </w:r>
    </w:p>
    <w:p w:rsidR="00000000" w:rsidDel="00000000" w:rsidP="00000000" w:rsidRDefault="00000000" w:rsidRPr="00000000" w14:paraId="0000008B">
      <w:pPr>
        <w:tabs>
          <w:tab w:val="left" w:pos="720"/>
          <w:tab w:val="right" w:pos="9360"/>
        </w:tabs>
        <w:rPr>
          <w:sz w:val="28"/>
          <w:szCs w:val="28"/>
        </w:rPr>
      </w:pPr>
      <w:r w:rsidDel="00000000" w:rsidR="00000000" w:rsidRPr="00000000">
        <w:rPr>
          <w:sz w:val="28"/>
          <w:szCs w:val="28"/>
          <w:rtl w:val="0"/>
        </w:rPr>
        <w:t xml:space="preserve">Do you find writing prayers helpful or difficult? </w:t>
      </w:r>
    </w:p>
    <w:p w:rsidR="00000000" w:rsidDel="00000000" w:rsidP="00000000" w:rsidRDefault="00000000" w:rsidRPr="00000000" w14:paraId="0000008C">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8D">
      <w:pPr>
        <w:tabs>
          <w:tab w:val="left" w:pos="720"/>
          <w:tab w:val="right" w:pos="9360"/>
        </w:tabs>
        <w:rPr>
          <w:sz w:val="28"/>
          <w:szCs w:val="28"/>
        </w:rPr>
      </w:pPr>
      <w:r w:rsidDel="00000000" w:rsidR="00000000" w:rsidRPr="00000000">
        <w:rPr>
          <w:sz w:val="28"/>
          <w:szCs w:val="28"/>
          <w:rtl w:val="0"/>
        </w:rPr>
        <w:t xml:space="preserve">Would you consider keeping a prayer journal, just recording your prayer for each day?</w:t>
      </w:r>
    </w:p>
    <w:p w:rsidR="00000000" w:rsidDel="00000000" w:rsidP="00000000" w:rsidRDefault="00000000" w:rsidRPr="00000000" w14:paraId="0000008E">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8F">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0">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1">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2">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3">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4">
      <w:pPr>
        <w:tabs>
          <w:tab w:val="right" w:pos="9360"/>
        </w:tabs>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95">
      <w:pPr>
        <w:tabs>
          <w:tab w:val="right" w:pos="9360"/>
        </w:tabs>
        <w:rPr>
          <w:b w:val="1"/>
          <w:sz w:val="28"/>
          <w:szCs w:val="28"/>
          <w:u w:val="single"/>
        </w:rPr>
      </w:pPr>
      <w:r w:rsidDel="00000000" w:rsidR="00000000" w:rsidRPr="00000000">
        <w:rPr>
          <w:b w:val="1"/>
          <w:sz w:val="28"/>
          <w:szCs w:val="28"/>
          <w:u w:val="single"/>
          <w:rtl w:val="0"/>
        </w:rPr>
        <w:t xml:space="preserve">Closing Prayer</w:t>
      </w:r>
    </w:p>
    <w:p w:rsidR="00000000" w:rsidDel="00000000" w:rsidP="00000000" w:rsidRDefault="00000000" w:rsidRPr="00000000" w14:paraId="00000096">
      <w:pPr>
        <w:tabs>
          <w:tab w:val="left" w:pos="720"/>
          <w:tab w:val="right" w:pos="9360"/>
        </w:tabs>
        <w:rPr/>
      </w:pPr>
      <w:r w:rsidDel="00000000" w:rsidR="00000000" w:rsidRPr="00000000">
        <w:rPr>
          <w:sz w:val="28"/>
          <w:szCs w:val="28"/>
          <w:rtl w:val="0"/>
        </w:rPr>
        <w:t xml:space="preserve">God, day by day, let us pause, listen, ask open honest questions, breathe deep, listen for your voice.  Help us to feel your presence in the chaos. Give us the clarity and the strength to discover your inner peace and your undying love and share it freely wherever we go.  Amen.</w:t>
      </w:r>
      <w:r w:rsidDel="00000000" w:rsidR="00000000" w:rsidRPr="00000000">
        <w:rPr>
          <w:rtl w:val="0"/>
        </w:rPr>
      </w:r>
    </w:p>
    <w:p w:rsidR="00000000" w:rsidDel="00000000" w:rsidP="00000000" w:rsidRDefault="00000000" w:rsidRPr="00000000" w14:paraId="00000097">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8">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9">
      <w:pPr>
        <w:tabs>
          <w:tab w:val="left" w:pos="720"/>
          <w:tab w:val="right" w:pos="9360"/>
        </w:tabs>
        <w:rPr>
          <w:sz w:val="28"/>
          <w:szCs w:val="28"/>
        </w:rPr>
      </w:pPr>
      <w:r w:rsidDel="00000000" w:rsidR="00000000" w:rsidRPr="00000000">
        <w:rPr>
          <w:sz w:val="28"/>
          <w:szCs w:val="28"/>
          <w:u w:val="single"/>
          <w:rtl w:val="0"/>
        </w:rPr>
        <w:t xml:space="preserve">Exercise:</w:t>
      </w:r>
      <w:r w:rsidDel="00000000" w:rsidR="00000000" w:rsidRPr="00000000">
        <w:rPr>
          <w:sz w:val="28"/>
          <w:szCs w:val="28"/>
          <w:rtl w:val="0"/>
        </w:rPr>
        <w:t xml:space="preserve">  write a prayer a day for the next week.  It can be short or long, casual or eloquent.  Just keep it genuine.</w:t>
      </w:r>
    </w:p>
    <w:p w:rsidR="00000000" w:rsidDel="00000000" w:rsidP="00000000" w:rsidRDefault="00000000" w:rsidRPr="00000000" w14:paraId="0000009A">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B">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9C">
      <w:pPr>
        <w:tabs>
          <w:tab w:val="right" w:pos="9360"/>
        </w:tabs>
        <w:rPr>
          <w:b w:val="1"/>
          <w:sz w:val="28"/>
          <w:szCs w:val="28"/>
        </w:rPr>
      </w:pPr>
      <w:r w:rsidDel="00000000" w:rsidR="00000000" w:rsidRPr="00000000">
        <w:rPr>
          <w:b w:val="1"/>
          <w:sz w:val="28"/>
          <w:szCs w:val="28"/>
          <w:u w:val="single"/>
          <w:rtl w:val="0"/>
        </w:rPr>
        <w:t xml:space="preserve">Next Week</w:t>
      </w:r>
      <w:r w:rsidDel="00000000" w:rsidR="00000000" w:rsidRPr="00000000">
        <w:rPr>
          <w:rtl w:val="0"/>
        </w:rPr>
      </w:r>
    </w:p>
    <w:p w:rsidR="00000000" w:rsidDel="00000000" w:rsidP="00000000" w:rsidRDefault="00000000" w:rsidRPr="00000000" w14:paraId="0000009D">
      <w:pPr>
        <w:tabs>
          <w:tab w:val="right" w:pos="9360"/>
        </w:tabs>
        <w:rPr>
          <w:sz w:val="28"/>
          <w:szCs w:val="28"/>
        </w:rPr>
      </w:pPr>
      <w:r w:rsidDel="00000000" w:rsidR="00000000" w:rsidRPr="00000000">
        <w:rPr>
          <w:sz w:val="28"/>
          <w:szCs w:val="28"/>
          <w:rtl w:val="0"/>
        </w:rPr>
        <w:t xml:space="preserve">We will look at a spiritual discernment practice from the Society of Friends (Quakers) called a “Clearness Committee” a way of gathering with two or more to get clarity about where God’s Spirit is leading you.</w:t>
      </w:r>
    </w:p>
    <w:p w:rsidR="00000000" w:rsidDel="00000000" w:rsidP="00000000" w:rsidRDefault="00000000" w:rsidRPr="00000000" w14:paraId="0000009E">
      <w:pPr>
        <w:tabs>
          <w:tab w:val="left" w:pos="720"/>
          <w:tab w:val="right" w:pos="9360"/>
        </w:tabs>
        <w:rPr/>
      </w:pPr>
      <w:r w:rsidDel="00000000" w:rsidR="00000000" w:rsidRPr="00000000">
        <w:rPr>
          <w:rtl w:val="0"/>
        </w:rPr>
      </w:r>
    </w:p>
    <w:sectPr>
      <w:footerReference r:id="rId8" w:type="default"/>
      <w:footerReference r:id="rId9" w:type="even"/>
      <w:pgSz w:h="15840" w:w="12240"/>
      <w:pgMar w:bottom="720" w:top="720" w:left="108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Hoefler Text"/>
  <w:font w:name="Sorts Mill Goudy">
    <w:embedRegular w:fontKey="{00000000-0000-0000-0000-000000000000}" r:id="rId1" w:subsetted="0"/>
    <w:embedItalic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rts Mill Goudy" w:cs="Sorts Mill Goudy" w:eastAsia="Sorts Mill Goudy" w:hAnsi="Sorts Mill Goudy"/>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tabs>
        <w:tab w:val="right" w:pos="9360"/>
      </w:tabs>
    </w:pPr>
    <w:rPr>
      <w:b w:val="1"/>
      <w:sz w:val="36"/>
      <w:szCs w:val="36"/>
      <w:highlight w:val="yellow"/>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